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03" w:rsidRPr="00166103" w:rsidRDefault="00166103" w:rsidP="00166103">
      <w:pPr>
        <w:jc w:val="center"/>
        <w:rPr>
          <w:b/>
          <w:sz w:val="28"/>
        </w:rPr>
      </w:pPr>
      <w:bookmarkStart w:id="0" w:name="_GoBack"/>
      <w:bookmarkEnd w:id="0"/>
      <w:r w:rsidRPr="00166103">
        <w:rPr>
          <w:b/>
          <w:sz w:val="28"/>
        </w:rPr>
        <w:t>Catego</w:t>
      </w:r>
      <w:r w:rsidRPr="00166103">
        <w:rPr>
          <w:b/>
          <w:spacing w:val="1"/>
          <w:sz w:val="28"/>
        </w:rPr>
        <w:t>r</w:t>
      </w:r>
      <w:r w:rsidRPr="00166103">
        <w:rPr>
          <w:b/>
          <w:sz w:val="28"/>
        </w:rPr>
        <w:t>y</w:t>
      </w:r>
      <w:r w:rsidRPr="00166103">
        <w:rPr>
          <w:b/>
          <w:spacing w:val="-10"/>
          <w:sz w:val="28"/>
        </w:rPr>
        <w:t xml:space="preserve"> </w:t>
      </w:r>
      <w:r w:rsidRPr="00166103">
        <w:rPr>
          <w:b/>
          <w:sz w:val="28"/>
        </w:rPr>
        <w:t>2</w:t>
      </w:r>
      <w:r w:rsidRPr="00166103">
        <w:rPr>
          <w:b/>
          <w:spacing w:val="-1"/>
          <w:sz w:val="28"/>
        </w:rPr>
        <w:t xml:space="preserve"> </w:t>
      </w:r>
      <w:r w:rsidRPr="00166103">
        <w:rPr>
          <w:b/>
          <w:sz w:val="28"/>
        </w:rPr>
        <w:t>Project</w:t>
      </w:r>
      <w:r w:rsidRPr="00166103">
        <w:rPr>
          <w:b/>
          <w:spacing w:val="-7"/>
          <w:sz w:val="28"/>
        </w:rPr>
        <w:t xml:space="preserve"> </w:t>
      </w:r>
      <w:r w:rsidRPr="00166103">
        <w:rPr>
          <w:b/>
          <w:sz w:val="28"/>
        </w:rPr>
        <w:t>Narrative</w:t>
      </w:r>
      <w:r w:rsidRPr="00166103">
        <w:rPr>
          <w:b/>
          <w:spacing w:val="-10"/>
          <w:sz w:val="28"/>
        </w:rPr>
        <w:t xml:space="preserve"> </w:t>
      </w:r>
      <w:r w:rsidRPr="00166103">
        <w:rPr>
          <w:b/>
          <w:sz w:val="28"/>
        </w:rPr>
        <w:t>–</w:t>
      </w:r>
      <w:r w:rsidRPr="00166103">
        <w:rPr>
          <w:b/>
          <w:spacing w:val="-1"/>
          <w:sz w:val="28"/>
        </w:rPr>
        <w:t xml:space="preserve"> </w:t>
      </w:r>
      <w:r w:rsidRPr="00166103">
        <w:rPr>
          <w:b/>
          <w:sz w:val="28"/>
        </w:rPr>
        <w:t>Pass</w:t>
      </w:r>
      <w:r w:rsidRPr="00166103">
        <w:rPr>
          <w:b/>
          <w:spacing w:val="-5"/>
          <w:sz w:val="28"/>
        </w:rPr>
        <w:t xml:space="preserve"> </w:t>
      </w:r>
      <w:r w:rsidRPr="00166103">
        <w:rPr>
          <w:b/>
          <w:w w:val="99"/>
          <w:sz w:val="28"/>
        </w:rPr>
        <w:t>2</w:t>
      </w:r>
    </w:p>
    <w:p w:rsidR="00166103" w:rsidRPr="00166103" w:rsidRDefault="00166103" w:rsidP="00166103">
      <w:pPr>
        <w:jc w:val="center"/>
        <w:rPr>
          <w:b/>
          <w:sz w:val="28"/>
        </w:rPr>
      </w:pPr>
      <w:r w:rsidRPr="00166103">
        <w:rPr>
          <w:b/>
          <w:sz w:val="28"/>
        </w:rPr>
        <w:t>Hill</w:t>
      </w:r>
      <w:r w:rsidRPr="00166103">
        <w:rPr>
          <w:b/>
          <w:spacing w:val="-4"/>
          <w:sz w:val="28"/>
        </w:rPr>
        <w:t xml:space="preserve"> </w:t>
      </w:r>
      <w:r w:rsidRPr="00166103">
        <w:rPr>
          <w:b/>
          <w:sz w:val="28"/>
        </w:rPr>
        <w:t>Coun</w:t>
      </w:r>
      <w:r w:rsidRPr="00166103">
        <w:rPr>
          <w:b/>
          <w:spacing w:val="2"/>
          <w:sz w:val="28"/>
        </w:rPr>
        <w:t>t</w:t>
      </w:r>
      <w:r w:rsidRPr="00166103">
        <w:rPr>
          <w:b/>
          <w:sz w:val="28"/>
        </w:rPr>
        <w:t>ry</w:t>
      </w:r>
      <w:r w:rsidRPr="00166103">
        <w:rPr>
          <w:b/>
          <w:spacing w:val="-9"/>
          <w:sz w:val="28"/>
        </w:rPr>
        <w:t xml:space="preserve"> </w:t>
      </w:r>
      <w:r w:rsidRPr="00166103">
        <w:rPr>
          <w:b/>
          <w:sz w:val="28"/>
        </w:rPr>
        <w:t>MHDD</w:t>
      </w:r>
      <w:r w:rsidRPr="00166103">
        <w:rPr>
          <w:b/>
          <w:spacing w:val="-8"/>
          <w:sz w:val="28"/>
        </w:rPr>
        <w:t xml:space="preserve"> </w:t>
      </w:r>
      <w:r w:rsidRPr="00166103">
        <w:rPr>
          <w:b/>
          <w:sz w:val="28"/>
        </w:rPr>
        <w:t>–</w:t>
      </w:r>
      <w:r w:rsidRPr="00166103">
        <w:rPr>
          <w:b/>
          <w:spacing w:val="-1"/>
          <w:sz w:val="28"/>
        </w:rPr>
        <w:t xml:space="preserve"> </w:t>
      </w:r>
      <w:r w:rsidRPr="00166103">
        <w:rPr>
          <w:b/>
          <w:w w:val="99"/>
          <w:sz w:val="28"/>
        </w:rPr>
        <w:t>133340307.2.5</w:t>
      </w:r>
    </w:p>
    <w:p w:rsidR="00166103" w:rsidRPr="00B27E53" w:rsidRDefault="00166103" w:rsidP="00166103">
      <w:pPr>
        <w:ind w:left="2665" w:right="2645"/>
        <w:jc w:val="center"/>
        <w:rPr>
          <w:rFonts w:cs="Calibri"/>
          <w:sz w:val="22"/>
        </w:rPr>
      </w:pPr>
    </w:p>
    <w:p w:rsidR="00166103" w:rsidRPr="00B27E53" w:rsidRDefault="00166103" w:rsidP="00166103">
      <w:pPr>
        <w:ind w:left="120" w:right="156"/>
        <w:jc w:val="both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Area, Option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an</w:t>
      </w:r>
      <w:r w:rsidRPr="00B27E53">
        <w:rPr>
          <w:rFonts w:cs="Calibri"/>
          <w:b/>
          <w:bCs/>
          <w:sz w:val="22"/>
        </w:rPr>
        <w:t>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Title:</w:t>
      </w:r>
      <w:r w:rsidRPr="00B27E53">
        <w:rPr>
          <w:rFonts w:cs="Calibri"/>
          <w:b/>
          <w:bCs/>
          <w:spacing w:val="49"/>
          <w:sz w:val="22"/>
        </w:rPr>
        <w:t xml:space="preserve"> </w:t>
      </w:r>
      <w:r w:rsidRPr="00B27E53">
        <w:rPr>
          <w:rFonts w:cs="Calibri"/>
          <w:sz w:val="22"/>
        </w:rPr>
        <w:t>2.13.1 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ovide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 intervention for a targeted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behavioral health population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prevent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unnecessary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 xml:space="preserve">use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a specific setting:</w:t>
      </w:r>
      <w:r w:rsidRPr="00B27E53">
        <w:rPr>
          <w:rFonts w:cs="Calibri"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Mental Health and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</w:p>
    <w:p w:rsidR="00166103" w:rsidRPr="00B27E53" w:rsidRDefault="00166103" w:rsidP="00166103">
      <w:pPr>
        <w:spacing w:line="293" w:lineRule="exact"/>
        <w:ind w:left="120" w:right="4350"/>
        <w:jc w:val="both"/>
        <w:rPr>
          <w:rFonts w:cs="Calibri"/>
          <w:sz w:val="22"/>
        </w:rPr>
      </w:pPr>
      <w:r w:rsidRPr="00B27E53">
        <w:rPr>
          <w:rFonts w:cs="Calibri"/>
          <w:b/>
          <w:bCs/>
          <w:position w:val="1"/>
          <w:sz w:val="22"/>
        </w:rPr>
        <w:t>RHP</w:t>
      </w:r>
      <w:r w:rsidRPr="00B27E53">
        <w:rPr>
          <w:rFonts w:cs="Calibri"/>
          <w:b/>
          <w:bCs/>
          <w:spacing w:val="-1"/>
          <w:position w:val="1"/>
          <w:sz w:val="22"/>
        </w:rPr>
        <w:t xml:space="preserve"> </w:t>
      </w:r>
      <w:r w:rsidRPr="00B27E53">
        <w:rPr>
          <w:rFonts w:cs="Calibri"/>
          <w:b/>
          <w:bCs/>
          <w:position w:val="1"/>
          <w:sz w:val="22"/>
        </w:rPr>
        <w:t>Project</w:t>
      </w:r>
      <w:r w:rsidRPr="00B27E53">
        <w:rPr>
          <w:rFonts w:cs="Calibri"/>
          <w:b/>
          <w:bCs/>
          <w:spacing w:val="-1"/>
          <w:position w:val="1"/>
          <w:sz w:val="22"/>
        </w:rPr>
        <w:t xml:space="preserve"> </w:t>
      </w:r>
      <w:r w:rsidRPr="00B27E53">
        <w:rPr>
          <w:rFonts w:cs="Calibri"/>
          <w:b/>
          <w:bCs/>
          <w:position w:val="1"/>
          <w:sz w:val="22"/>
        </w:rPr>
        <w:t>Ident</w:t>
      </w:r>
      <w:r w:rsidRPr="00B27E53">
        <w:rPr>
          <w:rFonts w:cs="Calibri"/>
          <w:b/>
          <w:bCs/>
          <w:spacing w:val="1"/>
          <w:position w:val="1"/>
          <w:sz w:val="22"/>
        </w:rPr>
        <w:t>i</w:t>
      </w:r>
      <w:r w:rsidRPr="00B27E53">
        <w:rPr>
          <w:rFonts w:cs="Calibri"/>
          <w:b/>
          <w:bCs/>
          <w:position w:val="1"/>
          <w:sz w:val="22"/>
        </w:rPr>
        <w:t>ficat</w:t>
      </w:r>
      <w:r w:rsidRPr="00B27E53">
        <w:rPr>
          <w:rFonts w:cs="Calibri"/>
          <w:b/>
          <w:bCs/>
          <w:spacing w:val="1"/>
          <w:position w:val="1"/>
          <w:sz w:val="22"/>
        </w:rPr>
        <w:t>io</w:t>
      </w:r>
      <w:r w:rsidRPr="00B27E53">
        <w:rPr>
          <w:rFonts w:cs="Calibri"/>
          <w:b/>
          <w:bCs/>
          <w:position w:val="1"/>
          <w:sz w:val="22"/>
        </w:rPr>
        <w:t>n</w:t>
      </w:r>
      <w:r w:rsidRPr="00B27E53">
        <w:rPr>
          <w:rFonts w:cs="Calibri"/>
          <w:b/>
          <w:bCs/>
          <w:spacing w:val="-14"/>
          <w:position w:val="1"/>
          <w:sz w:val="22"/>
        </w:rPr>
        <w:t xml:space="preserve"> </w:t>
      </w:r>
      <w:r w:rsidRPr="00B27E53">
        <w:rPr>
          <w:rFonts w:cs="Calibri"/>
          <w:b/>
          <w:bCs/>
          <w:position w:val="1"/>
          <w:sz w:val="22"/>
        </w:rPr>
        <w:t>Number:</w:t>
      </w:r>
      <w:r w:rsidRPr="00B27E53">
        <w:rPr>
          <w:rFonts w:cs="Calibri"/>
          <w:b/>
          <w:bCs/>
          <w:spacing w:val="5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133340307.2.5</w:t>
      </w:r>
    </w:p>
    <w:p w:rsidR="00166103" w:rsidRPr="00B27E53" w:rsidRDefault="00166103" w:rsidP="00166103">
      <w:pPr>
        <w:ind w:left="120" w:right="376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Name: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Community MHMR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(d</w:t>
      </w:r>
      <w:r w:rsidRPr="00B27E53">
        <w:rPr>
          <w:rFonts w:cs="Calibri"/>
          <w:spacing w:val="-2"/>
          <w:sz w:val="22"/>
        </w:rPr>
        <w:t>b</w:t>
      </w:r>
      <w:r w:rsidRPr="00B27E53">
        <w:rPr>
          <w:rFonts w:cs="Calibri"/>
          <w:sz w:val="22"/>
        </w:rPr>
        <w:t>a Hill Country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MHDD Centers)</w:t>
      </w:r>
    </w:p>
    <w:p w:rsidR="00166103" w:rsidRPr="00B27E53" w:rsidRDefault="00166103" w:rsidP="00166103">
      <w:pPr>
        <w:ind w:left="120" w:right="5592"/>
        <w:jc w:val="both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Performing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TPI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#:</w:t>
      </w:r>
      <w:r w:rsidRPr="00B27E53">
        <w:rPr>
          <w:rFonts w:cs="Calibri"/>
          <w:b/>
          <w:bCs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133340307</w:t>
      </w:r>
    </w:p>
    <w:p w:rsidR="00166103" w:rsidRPr="00B27E53" w:rsidRDefault="00166103" w:rsidP="00166103">
      <w:pPr>
        <w:spacing w:before="13" w:line="280" w:lineRule="exact"/>
        <w:rPr>
          <w:sz w:val="22"/>
        </w:rPr>
      </w:pPr>
    </w:p>
    <w:p w:rsidR="00166103" w:rsidRPr="00B27E53" w:rsidRDefault="00166103" w:rsidP="00166103">
      <w:pPr>
        <w:ind w:left="120" w:right="7644"/>
        <w:jc w:val="both"/>
        <w:rPr>
          <w:rFonts w:cs="Calibri"/>
          <w:u w:val="single"/>
        </w:rPr>
      </w:pPr>
      <w:r w:rsidRPr="00B27E53">
        <w:rPr>
          <w:rFonts w:cs="Calibri"/>
          <w:b/>
          <w:bCs/>
          <w:u w:val="single"/>
        </w:rPr>
        <w:t>Project</w:t>
      </w:r>
      <w:r w:rsidRPr="00B27E53">
        <w:rPr>
          <w:rFonts w:cs="Calibri"/>
          <w:b/>
          <w:bCs/>
          <w:spacing w:val="-1"/>
          <w:u w:val="single"/>
        </w:rPr>
        <w:t xml:space="preserve"> </w:t>
      </w:r>
      <w:r w:rsidRPr="00B27E53">
        <w:rPr>
          <w:rFonts w:cs="Calibri"/>
          <w:b/>
          <w:bCs/>
          <w:u w:val="single"/>
        </w:rPr>
        <w:t>Summary: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Description:</w:t>
      </w:r>
      <w:r w:rsidRPr="00B27E53">
        <w:rPr>
          <w:rFonts w:cs="Calibri"/>
          <w:b/>
          <w:bCs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Hill Country Community MHMR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(H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ll Country) is a community mental health 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providing mental health, substance use disorder, early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childh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od intervention and intellectual and developmental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disability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following 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RHP8: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 serves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 2,607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sq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RHP8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wi</w:t>
      </w:r>
      <w:r w:rsidRPr="00B27E53">
        <w:rPr>
          <w:rFonts w:cs="Calibri"/>
          <w:sz w:val="22"/>
        </w:rPr>
        <w:t>th a population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approximately 30,582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2012.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Intervention:</w:t>
      </w:r>
      <w:r w:rsidRPr="00B27E53">
        <w:rPr>
          <w:rFonts w:cs="Calibri"/>
          <w:b/>
          <w:bCs/>
          <w:spacing w:val="41"/>
          <w:sz w:val="22"/>
        </w:rPr>
        <w:t xml:space="preserve"> </w:t>
      </w:r>
      <w:r w:rsidRPr="00B27E53">
        <w:rPr>
          <w:rFonts w:cs="Calibri"/>
          <w:sz w:val="22"/>
        </w:rPr>
        <w:t>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imp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ement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Health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 counties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Hill 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overall health needs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veterans dealing with behavioral health issues.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expa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an effort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and their family 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mb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compre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nsive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community based wrap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around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psychiatric rehabilitation, skills training, cri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is intervention, supported housing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and suppor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employment,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that would compleme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but not duplicate, potential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through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Administrat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and provide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based wrap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around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veterans and their family members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treat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prior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for 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emergency departments,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 xml:space="preserve">inpatient hospitalization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incarceration.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Status:</w:t>
      </w:r>
      <w:r w:rsidRPr="00B27E53">
        <w:rPr>
          <w:rFonts w:cs="Calibri"/>
          <w:b/>
          <w:bCs/>
          <w:spacing w:val="46"/>
          <w:sz w:val="22"/>
        </w:rPr>
        <w:t xml:space="preserve"> </w:t>
      </w:r>
      <w:r w:rsidRPr="00B27E53">
        <w:rPr>
          <w:rFonts w:cs="Calibri"/>
          <w:sz w:val="22"/>
        </w:rPr>
        <w:t>The pro</w:t>
      </w:r>
      <w:r w:rsidRPr="00B27E53">
        <w:rPr>
          <w:rFonts w:cs="Calibri"/>
          <w:spacing w:val="1"/>
          <w:sz w:val="22"/>
        </w:rPr>
        <w:t>j</w:t>
      </w:r>
      <w:r w:rsidRPr="00B27E53">
        <w:rPr>
          <w:rFonts w:cs="Calibri"/>
          <w:sz w:val="22"/>
        </w:rPr>
        <w:t>ect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expand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implement community based wrap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around behavioral 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Veterans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their families within Blanco 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counties.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Need:</w:t>
      </w:r>
      <w:r w:rsidRPr="00B27E53">
        <w:rPr>
          <w:rFonts w:cs="Calibri"/>
          <w:b/>
          <w:bCs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Country’s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within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has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4</w:t>
      </w:r>
      <w:r w:rsidRPr="00B27E53">
        <w:rPr>
          <w:rFonts w:cs="Calibri"/>
          <w:spacing w:val="1"/>
          <w:sz w:val="22"/>
        </w:rPr>
        <w:t>,</w:t>
      </w:r>
      <w:r w:rsidRPr="00B27E53">
        <w:rPr>
          <w:rFonts w:cs="Calibri"/>
          <w:sz w:val="22"/>
        </w:rPr>
        <w:t>251 and veterans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seeking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travel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take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 full day off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w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k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(CN.2.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1).</w:t>
      </w:r>
      <w:r w:rsidRPr="00B27E53">
        <w:rPr>
          <w:rFonts w:cs="Calibri"/>
          <w:spacing w:val="5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B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an average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family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size for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2</w:t>
      </w:r>
      <w:r w:rsidRPr="00B27E53">
        <w:rPr>
          <w:rFonts w:cs="Calibri"/>
          <w:spacing w:val="-1"/>
          <w:sz w:val="22"/>
        </w:rPr>
        <w:t>.</w:t>
      </w:r>
      <w:r w:rsidRPr="00B27E53">
        <w:rPr>
          <w:rFonts w:cs="Calibri"/>
          <w:sz w:val="22"/>
        </w:rPr>
        <w:t>25,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their families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 total target population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base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9,564.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 xml:space="preserve">tion, a </w:t>
      </w:r>
      <w:r w:rsidRPr="00B27E53">
        <w:rPr>
          <w:rFonts w:cs="Calibri"/>
          <w:spacing w:val="1"/>
          <w:sz w:val="22"/>
        </w:rPr>
        <w:t>rece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 xml:space="preserve">study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ath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certif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tes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revea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that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percentage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deaths by suicide for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nearly double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same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for civilians.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Target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Population:</w:t>
      </w:r>
      <w:r w:rsidRPr="00B27E53">
        <w:rPr>
          <w:rFonts w:cs="Calibri"/>
          <w:b/>
          <w:bCs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 is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within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</w:t>
      </w:r>
      <w:r w:rsidRPr="00B27E53">
        <w:rPr>
          <w:rFonts w:cs="Calibri"/>
          <w:spacing w:val="1"/>
          <w:sz w:val="22"/>
        </w:rPr>
        <w:t>ie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behavioral health issues.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population consists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9</w:t>
      </w:r>
      <w:r w:rsidRPr="00B27E53">
        <w:rPr>
          <w:rFonts w:cs="Calibri"/>
          <w:spacing w:val="1"/>
          <w:sz w:val="22"/>
        </w:rPr>
        <w:t>,</w:t>
      </w:r>
      <w:r w:rsidRPr="00B27E53">
        <w:rPr>
          <w:rFonts w:cs="Calibri"/>
          <w:sz w:val="22"/>
        </w:rPr>
        <w:t>564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their families in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counties, incl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ding reserv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sts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who only receive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Veteran Administrat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 benefits for 180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days 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fe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deployment.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population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 Country’s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it is estimated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that approximately 27%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our behavioral health patients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Medicaid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approximately 81%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income below $15,000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r.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1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o</w:t>
      </w:r>
      <w:r w:rsidRPr="00B27E53">
        <w:rPr>
          <w:rFonts w:cs="Calibri"/>
          <w:b/>
          <w:bCs/>
          <w:sz w:val="22"/>
        </w:rPr>
        <w:t>r 2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Benefit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for 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  <w:r w:rsidRPr="00B27E53">
        <w:rPr>
          <w:rFonts w:cs="Calibri"/>
          <w:b/>
          <w:bCs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 xml:space="preserve">The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seeks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provide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 xml:space="preserve">ices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60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and/or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their family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members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counties served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by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DY5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20%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show improved functional status (I‐5.1)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n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Adult Needs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Strengths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(ANS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).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The cumulative anticipated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family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members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demonstration year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 as follows: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DY</w:t>
      </w:r>
      <w:r w:rsidRPr="00B27E53">
        <w:rPr>
          <w:rFonts w:cs="Calibri"/>
          <w:sz w:val="22"/>
        </w:rPr>
        <w:t>3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12;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pacing w:val="-1"/>
          <w:sz w:val="22"/>
        </w:rPr>
        <w:t>Y</w:t>
      </w:r>
      <w:r w:rsidRPr="00B27E53">
        <w:rPr>
          <w:rFonts w:cs="Calibri"/>
          <w:sz w:val="22"/>
        </w:rPr>
        <w:t>4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30</w:t>
      </w:r>
      <w:r w:rsidRPr="00B27E53">
        <w:rPr>
          <w:rFonts w:cs="Calibri"/>
          <w:sz w:val="22"/>
        </w:rPr>
        <w:t>;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DY5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60.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anticipated number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shown as an unduplicated</w:t>
      </w:r>
      <w:r w:rsidRPr="00B27E53">
        <w:rPr>
          <w:rFonts w:cs="Calibri"/>
          <w:spacing w:val="-1"/>
          <w:sz w:val="22"/>
        </w:rPr>
        <w:t xml:space="preserve"> nu</w:t>
      </w:r>
      <w:r w:rsidRPr="00B27E53">
        <w:rPr>
          <w:rFonts w:cs="Calibri"/>
          <w:sz w:val="22"/>
        </w:rPr>
        <w:t>mb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since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carry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over between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de</w:t>
      </w:r>
      <w:r w:rsidRPr="00B27E53">
        <w:rPr>
          <w:rFonts w:cs="Calibri"/>
          <w:sz w:val="22"/>
        </w:rPr>
        <w:t>monstration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years.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The anticipated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family </w:t>
      </w:r>
      <w:r w:rsidRPr="00B27E53">
        <w:rPr>
          <w:rFonts w:cs="Calibri"/>
          <w:w w:val="99"/>
          <w:sz w:val="22"/>
        </w:rPr>
        <w:t>members</w:t>
      </w:r>
      <w:r w:rsidRPr="00B27E53">
        <w:rPr>
          <w:rFonts w:cs="Calibri"/>
          <w:sz w:val="22"/>
        </w:rPr>
        <w:t xml:space="preserve"> beginning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each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demo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 xml:space="preserve">stration </w:t>
      </w:r>
      <w:r w:rsidRPr="00B27E53">
        <w:rPr>
          <w:rFonts w:cs="Calibri"/>
          <w:spacing w:val="1"/>
          <w:sz w:val="22"/>
        </w:rPr>
        <w:t>ye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is as follows: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DY3 12;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pacing w:val="-1"/>
          <w:sz w:val="22"/>
        </w:rPr>
        <w:t>Y</w:t>
      </w:r>
      <w:r w:rsidRPr="00B27E53">
        <w:rPr>
          <w:rFonts w:cs="Calibri"/>
          <w:sz w:val="22"/>
        </w:rPr>
        <w:t>4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18; DY5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30.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Outcomes: </w:t>
      </w:r>
      <w:r w:rsidRPr="00B27E53">
        <w:rPr>
          <w:rFonts w:cs="Calibri"/>
          <w:sz w:val="22"/>
          <w:u w:color="000000"/>
        </w:rPr>
        <w:t xml:space="preserve">IT-11.25. The following Category 3 measures have been proposed in 2014 to describe </w:t>
      </w:r>
      <w:proofErr w:type="gramStart"/>
      <w:r w:rsidRPr="00B27E53">
        <w:rPr>
          <w:rFonts w:cs="Calibri"/>
          <w:sz w:val="22"/>
          <w:u w:color="000000"/>
        </w:rPr>
        <w:t>improvements</w:t>
      </w:r>
      <w:proofErr w:type="gramEnd"/>
      <w:r w:rsidRPr="00B27E53">
        <w:rPr>
          <w:rFonts w:cs="Calibri"/>
          <w:sz w:val="22"/>
          <w:u w:color="000000"/>
        </w:rPr>
        <w:t xml:space="preserve"> to the patient population. IT-11.25 Daily Living Activities (DLA-20) In DY4 and DY5 we will report the sum of the average DLA score of all DLA-20 questionnaires completed during the measurement period for a denominator subset of all completed DLAs at Hill Country MHDD Centers for individuals receiving Veteran services divided by the total number of DLA-20 questionnaires completed during the measurement period for the same population. CMHC.5 Adherence to Antipsychotic Medications: In DY4 and DY5 will report adherence to antipsychotic medications in accordance with measure guidelines.</w:t>
      </w:r>
    </w:p>
    <w:p w:rsidR="00166103" w:rsidRPr="00B27E53" w:rsidRDefault="00166103" w:rsidP="00166103">
      <w:pPr>
        <w:pStyle w:val="ListParagraph"/>
        <w:numPr>
          <w:ilvl w:val="0"/>
          <w:numId w:val="1"/>
        </w:numPr>
        <w:tabs>
          <w:tab w:val="left" w:pos="480"/>
        </w:tabs>
        <w:ind w:right="105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Collaboration:</w:t>
      </w:r>
      <w:r w:rsidRPr="00B27E53">
        <w:rPr>
          <w:rFonts w:cs="Calibri"/>
          <w:b/>
          <w:bCs/>
          <w:spacing w:val="39"/>
          <w:sz w:val="22"/>
        </w:rPr>
        <w:t xml:space="preserve"> </w:t>
      </w:r>
      <w:r w:rsidRPr="00B27E53">
        <w:rPr>
          <w:rFonts w:cs="Calibri"/>
          <w:sz w:val="22"/>
        </w:rPr>
        <w:t>There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TAMHSC allocation in Pass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and, theref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re,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not used for a Pass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166103" w:rsidRPr="00B27E53" w:rsidRDefault="00166103" w:rsidP="00166103">
      <w:pPr>
        <w:ind w:left="120" w:right="-20"/>
        <w:rPr>
          <w:rFonts w:cs="Calibri"/>
        </w:rPr>
      </w:pPr>
      <w:r w:rsidRPr="00B27E53">
        <w:rPr>
          <w:rFonts w:cs="Calibri"/>
          <w:b/>
          <w:bCs/>
          <w:u w:val="thick" w:color="000000"/>
        </w:rPr>
        <w:lastRenderedPageBreak/>
        <w:t>Project</w:t>
      </w:r>
      <w:r w:rsidRPr="00B27E53">
        <w:rPr>
          <w:rFonts w:eastAsia="Times New Roman"/>
          <w:spacing w:val="-6"/>
          <w:u w:val="thick" w:color="000000"/>
        </w:rPr>
        <w:t xml:space="preserve"> </w:t>
      </w:r>
      <w:r w:rsidRPr="00B27E53">
        <w:rPr>
          <w:rFonts w:cs="Calibri"/>
          <w:b/>
          <w:bCs/>
          <w:u w:val="thick" w:color="000000"/>
        </w:rPr>
        <w:t>Description:</w:t>
      </w:r>
    </w:p>
    <w:p w:rsidR="00166103" w:rsidRPr="00CE232B" w:rsidRDefault="00166103" w:rsidP="00166103">
      <w:pPr>
        <w:ind w:left="120" w:right="-20"/>
        <w:rPr>
          <w:rFonts w:cs="Calibri"/>
          <w:sz w:val="22"/>
        </w:rPr>
      </w:pPr>
      <w:r w:rsidRPr="00CE232B">
        <w:rPr>
          <w:rFonts w:cs="Calibri"/>
          <w:bCs/>
          <w:i/>
          <w:sz w:val="22"/>
        </w:rPr>
        <w:t>Veter</w:t>
      </w:r>
      <w:r w:rsidRPr="00CE232B">
        <w:rPr>
          <w:rFonts w:cs="Calibri"/>
          <w:bCs/>
          <w:i/>
          <w:spacing w:val="2"/>
          <w:sz w:val="22"/>
        </w:rPr>
        <w:t>a</w:t>
      </w:r>
      <w:r w:rsidRPr="00CE232B">
        <w:rPr>
          <w:rFonts w:cs="Calibri"/>
          <w:bCs/>
          <w:i/>
          <w:sz w:val="22"/>
        </w:rPr>
        <w:t>n</w:t>
      </w:r>
      <w:r w:rsidRPr="00CE232B">
        <w:rPr>
          <w:rFonts w:cs="Calibri"/>
          <w:bCs/>
          <w:i/>
          <w:spacing w:val="-1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Mental</w:t>
      </w:r>
      <w:r w:rsidRPr="00CE232B">
        <w:rPr>
          <w:rFonts w:cs="Calibri"/>
          <w:bCs/>
          <w:i/>
          <w:spacing w:val="-8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Health</w:t>
      </w:r>
      <w:r w:rsidRPr="00CE232B">
        <w:rPr>
          <w:rFonts w:cs="Calibri"/>
          <w:bCs/>
          <w:i/>
          <w:spacing w:val="-7"/>
          <w:sz w:val="22"/>
        </w:rPr>
        <w:t xml:space="preserve"> </w:t>
      </w:r>
      <w:r w:rsidRPr="00CE232B">
        <w:rPr>
          <w:rFonts w:cs="Calibri"/>
          <w:bCs/>
          <w:i/>
          <w:sz w:val="22"/>
        </w:rPr>
        <w:t>Services</w:t>
      </w:r>
    </w:p>
    <w:p w:rsidR="00166103" w:rsidRPr="00B27E53" w:rsidRDefault="00166103" w:rsidP="00166103">
      <w:pPr>
        <w:ind w:left="120" w:right="186"/>
        <w:rPr>
          <w:rFonts w:cs="Calibri"/>
          <w:sz w:val="22"/>
        </w:rPr>
      </w:pPr>
      <w:r w:rsidRPr="00B27E53">
        <w:rPr>
          <w:rFonts w:cs="Calibri"/>
          <w:sz w:val="22"/>
        </w:rPr>
        <w:t>Studies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conducted by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Administrat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that nearly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20%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suicides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that occur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U.S.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committed 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veterans.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According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study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death certificates completed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y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Austin Amer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an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atesman,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percenta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deaths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veterans caused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by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uicide from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2003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through 2011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was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21.5%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compared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12.4%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1"/>
          <w:sz w:val="22"/>
        </w:rPr>
        <w:t>v</w:t>
      </w:r>
      <w:r w:rsidRPr="00B27E53">
        <w:rPr>
          <w:rFonts w:cs="Calibri"/>
          <w:sz w:val="22"/>
        </w:rPr>
        <w:t xml:space="preserve">erall Texas population.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with a primary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diagnosis 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p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st‐traumatic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stress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disorder who died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during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period, 80%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died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overdose,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suicide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single‐vehicle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crash.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According to population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estimates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fro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State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(DSHS) </w:t>
      </w:r>
      <w:r w:rsidRPr="00B27E53">
        <w:rPr>
          <w:rFonts w:cs="Calibri"/>
          <w:spacing w:val="-1"/>
          <w:sz w:val="22"/>
        </w:rPr>
        <w:t>Po</w:t>
      </w:r>
      <w:r w:rsidRPr="00B27E53">
        <w:rPr>
          <w:rFonts w:cs="Calibri"/>
          <w:sz w:val="22"/>
        </w:rPr>
        <w:t>pulation Data System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for Texas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Population Estimates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statistics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</w:t>
      </w:r>
      <w:r w:rsidRPr="00B27E53">
        <w:rPr>
          <w:rFonts w:cs="Calibri"/>
          <w:spacing w:val="-1"/>
          <w:sz w:val="22"/>
        </w:rPr>
        <w:t>n</w:t>
      </w:r>
      <w:r>
        <w:rPr>
          <w:rFonts w:cs="Calibri"/>
          <w:sz w:val="22"/>
        </w:rPr>
        <w:t xml:space="preserve">’s </w:t>
      </w:r>
      <w:r w:rsidRPr="00B27E53">
        <w:rPr>
          <w:rFonts w:cs="Calibri"/>
          <w:position w:val="1"/>
          <w:sz w:val="22"/>
        </w:rPr>
        <w:t>Administrat</w:t>
      </w:r>
      <w:r w:rsidRPr="00B27E53">
        <w:rPr>
          <w:rFonts w:cs="Calibri"/>
          <w:spacing w:val="-1"/>
          <w:position w:val="1"/>
          <w:sz w:val="22"/>
        </w:rPr>
        <w:t>i</w:t>
      </w:r>
      <w:r w:rsidRPr="00B27E53">
        <w:rPr>
          <w:rFonts w:cs="Calibri"/>
          <w:position w:val="1"/>
          <w:sz w:val="22"/>
        </w:rPr>
        <w:t>on 9</w:t>
      </w:r>
      <w:r w:rsidRPr="00B27E53">
        <w:rPr>
          <w:rFonts w:cs="Calibri"/>
          <w:spacing w:val="1"/>
          <w:position w:val="1"/>
          <w:sz w:val="22"/>
        </w:rPr>
        <w:t>/</w:t>
      </w:r>
      <w:r w:rsidRPr="00B27E53">
        <w:rPr>
          <w:rFonts w:cs="Calibri"/>
          <w:position w:val="1"/>
          <w:sz w:val="22"/>
        </w:rPr>
        <w:t>30</w:t>
      </w:r>
      <w:r w:rsidRPr="00B27E53">
        <w:rPr>
          <w:rFonts w:cs="Calibri"/>
          <w:spacing w:val="1"/>
          <w:position w:val="1"/>
          <w:sz w:val="22"/>
        </w:rPr>
        <w:t>/</w:t>
      </w:r>
      <w:r w:rsidRPr="00B27E53">
        <w:rPr>
          <w:rFonts w:cs="Calibri"/>
          <w:position w:val="1"/>
          <w:sz w:val="22"/>
        </w:rPr>
        <w:t>08</w:t>
      </w:r>
      <w:r w:rsidRPr="00B27E53">
        <w:rPr>
          <w:rFonts w:cs="Calibri"/>
          <w:spacing w:val="-6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Projection </w:t>
      </w:r>
      <w:r w:rsidRPr="00B27E53">
        <w:rPr>
          <w:rFonts w:cs="Calibri"/>
          <w:spacing w:val="1"/>
          <w:position w:val="1"/>
          <w:sz w:val="22"/>
        </w:rPr>
        <w:t>o</w:t>
      </w:r>
      <w:r w:rsidRPr="00B27E53">
        <w:rPr>
          <w:rFonts w:cs="Calibri"/>
          <w:position w:val="1"/>
          <w:sz w:val="22"/>
        </w:rPr>
        <w:t>f veteran’s</w:t>
      </w:r>
      <w:r w:rsidRPr="00B27E53">
        <w:rPr>
          <w:rFonts w:cs="Calibri"/>
          <w:spacing w:val="-9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by 110</w:t>
      </w:r>
      <w:proofErr w:type="spellStart"/>
      <w:r w:rsidRPr="00B27E53">
        <w:rPr>
          <w:rFonts w:cs="Calibri"/>
          <w:spacing w:val="1"/>
          <w:position w:val="12"/>
          <w:sz w:val="22"/>
        </w:rPr>
        <w:t>t</w:t>
      </w:r>
      <w:r w:rsidRPr="00B27E53">
        <w:rPr>
          <w:rFonts w:cs="Calibri"/>
          <w:position w:val="12"/>
          <w:sz w:val="22"/>
        </w:rPr>
        <w:t>h</w:t>
      </w:r>
      <w:proofErr w:type="spellEnd"/>
      <w:r w:rsidRPr="00B27E53">
        <w:rPr>
          <w:rFonts w:cs="Calibri"/>
          <w:spacing w:val="13"/>
          <w:position w:val="12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Con</w:t>
      </w:r>
      <w:r w:rsidRPr="00B27E53">
        <w:rPr>
          <w:rFonts w:cs="Calibri"/>
          <w:spacing w:val="1"/>
          <w:position w:val="1"/>
          <w:sz w:val="22"/>
        </w:rPr>
        <w:t>g</w:t>
      </w:r>
      <w:r w:rsidRPr="00B27E53">
        <w:rPr>
          <w:rFonts w:cs="Calibri"/>
          <w:position w:val="1"/>
          <w:sz w:val="22"/>
        </w:rPr>
        <w:t>ressional District, Vet</w:t>
      </w:r>
      <w:r w:rsidRPr="00B27E53">
        <w:rPr>
          <w:rFonts w:cs="Calibri"/>
          <w:spacing w:val="-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Pop 2007,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 within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 Country’s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has a total 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28,807 with a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4,251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estimated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z w:val="22"/>
        </w:rPr>
        <w:t xml:space="preserve">amily population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9,564,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or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33.20%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total population.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Du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ing discussions with County Veteran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Officers,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it was noted that there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is a need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transportation and time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tment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access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ministration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well 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lucta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 xml:space="preserve">ce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acknowledge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 xml:space="preserve">a potential mental 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alth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issue 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Adm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nistration.</w:t>
      </w:r>
    </w:p>
    <w:p w:rsidR="00166103" w:rsidRPr="00B27E53" w:rsidRDefault="00166103" w:rsidP="00166103">
      <w:pPr>
        <w:spacing w:before="19" w:line="260" w:lineRule="exact"/>
        <w:rPr>
          <w:sz w:val="22"/>
        </w:rPr>
      </w:pPr>
    </w:p>
    <w:p w:rsidR="00166103" w:rsidRPr="00B27E53" w:rsidRDefault="00166103" w:rsidP="00166103">
      <w:pPr>
        <w:ind w:left="120" w:right="264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ha</w:t>
      </w:r>
      <w:r w:rsidRPr="00B27E53">
        <w:rPr>
          <w:rFonts w:cs="Calibri"/>
          <w:sz w:val="22"/>
        </w:rPr>
        <w:t>s two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Coordinators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recruit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volunteer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 provide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throughout Hill Country’s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19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county, 22,000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square mile service area.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Thro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gh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Hill Cou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try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acq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 additional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Coordinator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can actively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recruit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train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providers in a concentrated </w:t>
      </w:r>
      <w:r w:rsidRPr="00B27E53">
        <w:rPr>
          <w:rFonts w:cs="Calibri"/>
          <w:position w:val="1"/>
          <w:sz w:val="22"/>
        </w:rPr>
        <w:t>area</w:t>
      </w:r>
      <w:r w:rsidRPr="00B27E53">
        <w:rPr>
          <w:rFonts w:cs="Calibri"/>
          <w:spacing w:val="-4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such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as</w:t>
      </w:r>
      <w:r w:rsidRPr="00B27E53">
        <w:rPr>
          <w:rFonts w:cs="Calibri"/>
          <w:spacing w:val="-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Blanco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and Llano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Count</w:t>
      </w:r>
      <w:r w:rsidRPr="00B27E53">
        <w:rPr>
          <w:rFonts w:cs="Calibri"/>
          <w:spacing w:val="1"/>
          <w:position w:val="1"/>
          <w:sz w:val="22"/>
        </w:rPr>
        <w:t>ie</w:t>
      </w:r>
      <w:r w:rsidRPr="00B27E53">
        <w:rPr>
          <w:rFonts w:cs="Calibri"/>
          <w:position w:val="1"/>
          <w:sz w:val="22"/>
        </w:rPr>
        <w:t>s.</w:t>
      </w:r>
      <w:r w:rsidRPr="00B27E53">
        <w:rPr>
          <w:rFonts w:cs="Calibri"/>
          <w:spacing w:val="52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The Ve</w:t>
      </w:r>
      <w:r w:rsidRPr="00B27E53">
        <w:rPr>
          <w:rFonts w:cs="Calibri"/>
          <w:spacing w:val="1"/>
          <w:position w:val="1"/>
          <w:sz w:val="22"/>
        </w:rPr>
        <w:t>te</w:t>
      </w:r>
      <w:r w:rsidRPr="00B27E53">
        <w:rPr>
          <w:rFonts w:cs="Calibri"/>
          <w:position w:val="1"/>
          <w:sz w:val="22"/>
        </w:rPr>
        <w:t>ran</w:t>
      </w:r>
      <w:r w:rsidRPr="00B27E53">
        <w:rPr>
          <w:rFonts w:cs="Calibri"/>
          <w:spacing w:val="-5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Coordinator acquired through </w:t>
      </w:r>
      <w:r w:rsidRPr="00B27E53">
        <w:rPr>
          <w:rFonts w:cs="Calibri"/>
          <w:spacing w:val="1"/>
          <w:position w:val="1"/>
          <w:sz w:val="22"/>
        </w:rPr>
        <w:t>t</w:t>
      </w:r>
      <w:r w:rsidRPr="00B27E53">
        <w:rPr>
          <w:rFonts w:cs="Calibri"/>
          <w:position w:val="1"/>
          <w:sz w:val="22"/>
        </w:rPr>
        <w:t>h</w:t>
      </w:r>
      <w:r w:rsidRPr="00B27E53">
        <w:rPr>
          <w:rFonts w:cs="Calibri"/>
          <w:spacing w:val="1"/>
          <w:position w:val="1"/>
          <w:sz w:val="22"/>
        </w:rPr>
        <w:t>i</w:t>
      </w:r>
      <w:r w:rsidRPr="00B27E53">
        <w:rPr>
          <w:rFonts w:cs="Calibri"/>
          <w:position w:val="1"/>
          <w:sz w:val="22"/>
        </w:rPr>
        <w:t>s project</w:t>
      </w:r>
      <w:r w:rsidRPr="00B27E53">
        <w:rPr>
          <w:rFonts w:cs="Calibri"/>
          <w:sz w:val="22"/>
        </w:rPr>
        <w:t xml:space="preserve">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unties 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will create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liaisons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the counties, seek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out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establish drop‐in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centers,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cruit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volunteers,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connect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veterans with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community resources,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eate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ja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l outreach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jail diversion for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involved 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minal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justice system,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ordinate medical and behavioral health referrals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as a liaison </w:t>
      </w:r>
      <w:r w:rsidRPr="00B27E53">
        <w:rPr>
          <w:rFonts w:cs="Calibri"/>
          <w:spacing w:val="1"/>
          <w:sz w:val="22"/>
        </w:rPr>
        <w:t>wit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National Guard and Rese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units.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h</w:t>
      </w:r>
      <w:r w:rsidRPr="00B27E53">
        <w:rPr>
          <w:rFonts w:cs="Calibri"/>
          <w:sz w:val="22"/>
        </w:rPr>
        <w:t>is project will also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include provision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comprehensive</w:t>
      </w:r>
      <w:r w:rsidRPr="00B27E53">
        <w:rPr>
          <w:rFonts w:cs="Calibri"/>
          <w:spacing w:val="-15"/>
          <w:sz w:val="22"/>
        </w:rPr>
        <w:t xml:space="preserve"> </w:t>
      </w:r>
      <w:r w:rsidRPr="00B27E53">
        <w:rPr>
          <w:rFonts w:cs="Calibri"/>
          <w:sz w:val="22"/>
        </w:rPr>
        <w:t>community based wrap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around behavioral health 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such as psychiatric re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abili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ation,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skills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raining,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cris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s intervention, supported housing and suppor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employment,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that would complement,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but not duplicate,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potential services through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ministration for both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their families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 counties, including reservists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who 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ly receive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teran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 xml:space="preserve">nistration benefits for a </w:t>
      </w:r>
      <w:r w:rsidRPr="00B27E53">
        <w:rPr>
          <w:rFonts w:cs="Calibri"/>
          <w:w w:val="99"/>
          <w:sz w:val="22"/>
        </w:rPr>
        <w:t xml:space="preserve">few </w:t>
      </w:r>
      <w:r w:rsidRPr="00B27E53">
        <w:rPr>
          <w:rFonts w:cs="Calibri"/>
          <w:sz w:val="22"/>
        </w:rPr>
        <w:t>months 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active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deployment.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Wrap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around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ice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delive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by clinicians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 been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trai</w:t>
      </w:r>
      <w:r w:rsidRPr="00B27E53">
        <w:rPr>
          <w:rFonts w:cs="Calibri"/>
          <w:spacing w:val="-1"/>
          <w:sz w:val="22"/>
        </w:rPr>
        <w:t>ne</w:t>
      </w:r>
      <w:r w:rsidRPr="00B27E53">
        <w:rPr>
          <w:rFonts w:cs="Calibri"/>
          <w:sz w:val="22"/>
        </w:rPr>
        <w:t>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cultural competen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military enviro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ment.</w:t>
      </w:r>
      <w:r w:rsidRPr="00B27E53">
        <w:rPr>
          <w:rFonts w:cs="Calibri"/>
          <w:spacing w:val="51"/>
          <w:sz w:val="22"/>
        </w:rPr>
        <w:t xml:space="preserve"> </w:t>
      </w:r>
      <w:r w:rsidRPr="00B27E53">
        <w:rPr>
          <w:rFonts w:cs="Calibri"/>
          <w:sz w:val="22"/>
        </w:rPr>
        <w:t>Wraparound services 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lo</w:t>
      </w:r>
      <w:r w:rsidRPr="00B27E53">
        <w:rPr>
          <w:rFonts w:cs="Calibri"/>
          <w:sz w:val="22"/>
        </w:rPr>
        <w:t xml:space="preserve">cal community will complement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Psychiatrist and Counselor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ministration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clinics.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During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last 6 months,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referred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60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mental health treatment.</w:t>
      </w:r>
    </w:p>
    <w:p w:rsidR="00166103" w:rsidRPr="00B27E53" w:rsidRDefault="00166103" w:rsidP="00166103">
      <w:pPr>
        <w:spacing w:before="19" w:line="260" w:lineRule="exact"/>
        <w:rPr>
          <w:sz w:val="22"/>
        </w:rPr>
      </w:pPr>
    </w:p>
    <w:p w:rsidR="00166103" w:rsidRPr="00B27E53" w:rsidRDefault="00166103" w:rsidP="00166103">
      <w:pPr>
        <w:ind w:left="120" w:right="175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expand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Mental Health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throughout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two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county 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Hill 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8. In est</w:t>
      </w:r>
      <w:r w:rsidRPr="00B27E53">
        <w:rPr>
          <w:rFonts w:cs="Calibri"/>
          <w:spacing w:val="2"/>
          <w:sz w:val="22"/>
        </w:rPr>
        <w:t>a</w:t>
      </w:r>
      <w:r w:rsidRPr="00B27E53">
        <w:rPr>
          <w:rFonts w:cs="Calibri"/>
          <w:sz w:val="22"/>
        </w:rPr>
        <w:t>blishing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Hill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Country will review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literature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regarding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 establish appropriate training for s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 xml:space="preserve">aff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most effective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interventions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services. Upon identifying needed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training, 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 Country will recruit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ap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staff and provide targeted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training for ve</w:t>
      </w:r>
      <w:r w:rsidRPr="00B27E53">
        <w:rPr>
          <w:rFonts w:cs="Calibri"/>
          <w:spacing w:val="1"/>
          <w:sz w:val="22"/>
        </w:rPr>
        <w:t>te</w:t>
      </w:r>
      <w:r w:rsidRPr="00B27E53">
        <w:rPr>
          <w:rFonts w:cs="Calibri"/>
          <w:sz w:val="22"/>
        </w:rPr>
        <w:t>ran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community based wrap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around behavi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As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 means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success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interventions, a functional assessment (DLA‐20)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identify w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impact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various stressors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dual’s daily life.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completed 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is re</w:t>
      </w:r>
      <w:r w:rsidRPr="00B27E53">
        <w:rPr>
          <w:rFonts w:cs="Calibri"/>
          <w:spacing w:val="-1"/>
          <w:sz w:val="22"/>
        </w:rPr>
        <w:t>fe</w:t>
      </w:r>
      <w:r w:rsidRPr="00B27E53">
        <w:rPr>
          <w:rFonts w:cs="Calibri"/>
          <w:sz w:val="22"/>
        </w:rPr>
        <w:t>rred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at determined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intervals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during treatment.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track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 the program,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 Country will establish specific units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subuni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 xml:space="preserve">s within its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nf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rma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technology system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(Anasazi) that will enable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porting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Mental H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alth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services delive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as well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 xml:space="preserve">as by location within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program.</w:t>
      </w:r>
    </w:p>
    <w:p w:rsidR="00166103" w:rsidRPr="00B27E53" w:rsidRDefault="00166103" w:rsidP="00166103">
      <w:pPr>
        <w:spacing w:before="13" w:line="280" w:lineRule="exact"/>
        <w:rPr>
          <w:sz w:val="22"/>
        </w:rPr>
      </w:pPr>
    </w:p>
    <w:p w:rsidR="00166103" w:rsidRPr="00B27E53" w:rsidRDefault="00166103" w:rsidP="00166103">
      <w:pPr>
        <w:tabs>
          <w:tab w:val="left" w:pos="9929"/>
        </w:tabs>
        <w:rPr>
          <w:sz w:val="22"/>
        </w:rPr>
      </w:pPr>
      <w:r w:rsidRPr="00B27E53">
        <w:rPr>
          <w:rFonts w:cs="Calibri"/>
          <w:b/>
          <w:bCs/>
          <w:sz w:val="22"/>
        </w:rPr>
        <w:t>Goals</w:t>
      </w:r>
      <w:r w:rsidRPr="00B27E53">
        <w:rPr>
          <w:rFonts w:cs="Calibri"/>
          <w:b/>
          <w:bCs/>
          <w:spacing w:val="-6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Regional</w:t>
      </w:r>
      <w:r w:rsidRPr="00B27E53">
        <w:rPr>
          <w:rFonts w:cs="Calibri"/>
          <w:b/>
          <w:bCs/>
          <w:spacing w:val="-1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Goals:</w:t>
      </w:r>
    </w:p>
    <w:p w:rsidR="00166103" w:rsidRPr="00C74E54" w:rsidRDefault="00166103" w:rsidP="00166103">
      <w:pPr>
        <w:spacing w:before="1"/>
        <w:ind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Goal:</w:t>
      </w:r>
    </w:p>
    <w:p w:rsidR="00166103" w:rsidRPr="00B27E53" w:rsidRDefault="00166103" w:rsidP="00166103">
      <w:pPr>
        <w:ind w:right="137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throughout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 in 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reduce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m</w:t>
      </w:r>
      <w:r w:rsidRPr="00B27E53">
        <w:rPr>
          <w:rFonts w:cs="Calibri"/>
          <w:sz w:val="22"/>
        </w:rPr>
        <w:t>ergency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utilization, inpatient utilization, and incarceration by developing wrap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around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for the targeted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pulation.</w:t>
      </w:r>
    </w:p>
    <w:p w:rsidR="00166103" w:rsidRDefault="00166103" w:rsidP="00166103">
      <w:pPr>
        <w:ind w:right="-20"/>
        <w:rPr>
          <w:sz w:val="22"/>
        </w:rPr>
      </w:pPr>
    </w:p>
    <w:p w:rsidR="00166103" w:rsidRPr="00C74E54" w:rsidRDefault="00166103" w:rsidP="00166103">
      <w:pPr>
        <w:ind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lastRenderedPageBreak/>
        <w:t>This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meets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pacing w:val="-1"/>
          <w:sz w:val="22"/>
          <w:u w:color="000000"/>
        </w:rPr>
        <w:t>fo</w:t>
      </w:r>
      <w:r w:rsidRPr="00C74E54">
        <w:rPr>
          <w:rFonts w:cs="Calibri"/>
          <w:b/>
          <w:sz w:val="22"/>
          <w:u w:color="000000"/>
        </w:rPr>
        <w:t>llowing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Regional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Goals:</w:t>
      </w:r>
    </w:p>
    <w:p w:rsidR="00166103" w:rsidRDefault="00166103" w:rsidP="00166103">
      <w:pPr>
        <w:spacing w:before="1"/>
        <w:ind w:right="98"/>
        <w:rPr>
          <w:rFonts w:cs="Calibri"/>
          <w:sz w:val="22"/>
        </w:rPr>
      </w:pPr>
      <w:r w:rsidRPr="00B27E53">
        <w:rPr>
          <w:rFonts w:cs="Calibri"/>
          <w:sz w:val="22"/>
        </w:rPr>
        <w:t xml:space="preserve">The goal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s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establish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and Mental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each 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 setting.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provid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community,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mee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ing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>
        <w:rPr>
          <w:rFonts w:cs="Calibri"/>
          <w:sz w:val="22"/>
        </w:rPr>
        <w:t>regional goals of:</w:t>
      </w:r>
    </w:p>
    <w:p w:rsidR="00166103" w:rsidRDefault="00166103" w:rsidP="00166103">
      <w:pPr>
        <w:numPr>
          <w:ilvl w:val="0"/>
          <w:numId w:val="3"/>
        </w:numPr>
        <w:spacing w:before="1"/>
        <w:ind w:right="98"/>
        <w:rPr>
          <w:rFonts w:cs="Calibri"/>
          <w:sz w:val="22"/>
        </w:rPr>
      </w:pPr>
      <w:r w:rsidRPr="00B27E53">
        <w:rPr>
          <w:rFonts w:cs="Calibri"/>
          <w:sz w:val="22"/>
        </w:rPr>
        <w:t>Increasing coordination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prevention and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residents,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including those with behavioral and mental health need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;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</w:t>
      </w:r>
    </w:p>
    <w:p w:rsidR="00166103" w:rsidRPr="00B27E53" w:rsidRDefault="00166103" w:rsidP="00166103">
      <w:pPr>
        <w:numPr>
          <w:ilvl w:val="0"/>
          <w:numId w:val="3"/>
        </w:numPr>
        <w:spacing w:before="1"/>
        <w:ind w:right="98"/>
        <w:rPr>
          <w:rFonts w:cs="Calibri"/>
          <w:sz w:val="22"/>
        </w:rPr>
      </w:pPr>
      <w:r w:rsidRPr="00B27E53">
        <w:rPr>
          <w:rFonts w:cs="Calibri"/>
          <w:sz w:val="22"/>
        </w:rPr>
        <w:t>Reducing inappropriate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utilization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services.</w:t>
      </w:r>
    </w:p>
    <w:p w:rsidR="00166103" w:rsidRPr="00B27E53" w:rsidRDefault="00166103" w:rsidP="00166103">
      <w:pPr>
        <w:spacing w:before="45"/>
        <w:ind w:left="120" w:right="-20"/>
        <w:rPr>
          <w:rFonts w:cs="Calibri"/>
          <w:b/>
          <w:bCs/>
          <w:sz w:val="22"/>
        </w:rPr>
      </w:pPr>
    </w:p>
    <w:p w:rsidR="00166103" w:rsidRPr="00B27E53" w:rsidRDefault="00166103" w:rsidP="00166103">
      <w:pPr>
        <w:spacing w:before="45"/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Challenges:</w:t>
      </w:r>
    </w:p>
    <w:p w:rsidR="00166103" w:rsidRPr="00B27E53" w:rsidRDefault="00166103" w:rsidP="00166103">
      <w:pPr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The primary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challenge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 xml:space="preserve">r implementation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 xml:space="preserve">f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is recruiting licensed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staff.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</w:t>
      </w:r>
    </w:p>
    <w:p w:rsidR="00166103" w:rsidRPr="00B27E53" w:rsidRDefault="00166103" w:rsidP="00166103">
      <w:pPr>
        <w:spacing w:before="1"/>
        <w:ind w:left="120" w:right="-20"/>
        <w:rPr>
          <w:rFonts w:cs="Calibri"/>
          <w:sz w:val="22"/>
        </w:rPr>
      </w:pPr>
      <w:r w:rsidRPr="00B27E53">
        <w:rPr>
          <w:rFonts w:cs="Calibri"/>
          <w:sz w:val="22"/>
        </w:rPr>
        <w:t>Country will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challen</w:t>
      </w:r>
      <w:r w:rsidRPr="00B27E53">
        <w:rPr>
          <w:rFonts w:cs="Calibri"/>
          <w:spacing w:val="-2"/>
          <w:sz w:val="22"/>
        </w:rPr>
        <w:t>g</w:t>
      </w:r>
      <w:r w:rsidRPr="00B27E53">
        <w:rPr>
          <w:rFonts w:cs="Calibri"/>
          <w:sz w:val="22"/>
        </w:rPr>
        <w:t>e 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offering incentives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necessary.</w:t>
      </w:r>
    </w:p>
    <w:p w:rsidR="00166103" w:rsidRPr="00B27E53" w:rsidRDefault="00166103" w:rsidP="00166103">
      <w:pPr>
        <w:spacing w:before="13" w:line="280" w:lineRule="exact"/>
        <w:rPr>
          <w:sz w:val="22"/>
        </w:rPr>
      </w:pPr>
    </w:p>
    <w:p w:rsidR="00166103" w:rsidRPr="00B27E53" w:rsidRDefault="00166103" w:rsidP="00166103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5‐Year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Expected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Outcome for Provider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</w:t>
      </w:r>
      <w:r w:rsidRPr="00B27E53">
        <w:rPr>
          <w:rFonts w:cs="Calibri"/>
          <w:b/>
          <w:bCs/>
          <w:spacing w:val="2"/>
          <w:sz w:val="22"/>
        </w:rPr>
        <w:t>a</w:t>
      </w:r>
      <w:r w:rsidRPr="00B27E53">
        <w:rPr>
          <w:rFonts w:cs="Calibri"/>
          <w:b/>
          <w:bCs/>
          <w:spacing w:val="1"/>
          <w:sz w:val="22"/>
        </w:rPr>
        <w:t>t</w:t>
      </w:r>
      <w:r w:rsidRPr="00B27E53">
        <w:rPr>
          <w:rFonts w:cs="Calibri"/>
          <w:b/>
          <w:bCs/>
          <w:sz w:val="22"/>
        </w:rPr>
        <w:t>ients:</w:t>
      </w:r>
    </w:p>
    <w:p w:rsidR="00166103" w:rsidRPr="00B27E53" w:rsidRDefault="00166103" w:rsidP="00166103">
      <w:pPr>
        <w:ind w:right="168"/>
        <w:rPr>
          <w:rFonts w:cs="Calibri"/>
          <w:sz w:val="22"/>
        </w:rPr>
      </w:pPr>
      <w:r w:rsidRPr="00B27E53">
        <w:rPr>
          <w:rFonts w:cs="Calibri"/>
          <w:sz w:val="22"/>
        </w:rPr>
        <w:t>By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end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five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years,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established concentra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ed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and 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within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 which will have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provided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 minimum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60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consumers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life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166103" w:rsidRPr="00B27E53" w:rsidRDefault="00166103" w:rsidP="00166103">
      <w:pPr>
        <w:spacing w:before="14" w:line="280" w:lineRule="exact"/>
        <w:rPr>
          <w:sz w:val="22"/>
        </w:rPr>
      </w:pPr>
    </w:p>
    <w:p w:rsidR="00166103" w:rsidRPr="00B27E53" w:rsidRDefault="00166103" w:rsidP="00166103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Starting</w:t>
      </w:r>
      <w:r w:rsidRPr="00B27E53">
        <w:rPr>
          <w:rFonts w:cs="Calibri"/>
          <w:b/>
          <w:bCs/>
          <w:spacing w:val="-8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Point/Baseline:</w:t>
      </w:r>
    </w:p>
    <w:p w:rsidR="00166103" w:rsidRPr="00B27E53" w:rsidRDefault="00166103" w:rsidP="00166103">
      <w:pPr>
        <w:ind w:right="88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current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y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ha</w:t>
      </w:r>
      <w:r w:rsidRPr="00B27E53">
        <w:rPr>
          <w:rFonts w:cs="Calibri"/>
          <w:sz w:val="22"/>
        </w:rPr>
        <w:t>s two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Coordinators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 19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2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unty,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22,000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square mile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area.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pr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j</w:t>
      </w:r>
      <w:r w:rsidRPr="00B27E53">
        <w:rPr>
          <w:rFonts w:cs="Calibri"/>
          <w:spacing w:val="1"/>
          <w:sz w:val="22"/>
        </w:rPr>
        <w:t>ec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expand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Coordinators and provide a dedicated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Coordinator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 Counties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Hill 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ord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recruit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train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providers.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addi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ion, Hill Country will increa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meet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 behavioral health needs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needing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than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for their family members.</w:t>
      </w:r>
      <w:r w:rsidRPr="00B27E53">
        <w:rPr>
          <w:rFonts w:cs="Calibri"/>
          <w:spacing w:val="43"/>
          <w:sz w:val="22"/>
        </w:rPr>
        <w:t xml:space="preserve"> </w:t>
      </w: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ssessment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perf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rmed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ea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entering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w w:val="99"/>
          <w:sz w:val="22"/>
        </w:rPr>
        <w:t xml:space="preserve">program </w:t>
      </w:r>
      <w:r w:rsidRPr="00B27E53">
        <w:rPr>
          <w:rFonts w:cs="Calibri"/>
          <w:sz w:val="22"/>
        </w:rPr>
        <w:t>as their baseline and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percenta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improved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sco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subsequent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after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treatment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utilized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show improvement.</w:t>
      </w:r>
    </w:p>
    <w:p w:rsidR="00166103" w:rsidRPr="00B27E53" w:rsidRDefault="00166103" w:rsidP="00166103">
      <w:pPr>
        <w:spacing w:before="13" w:line="280" w:lineRule="exact"/>
        <w:rPr>
          <w:sz w:val="22"/>
        </w:rPr>
      </w:pPr>
    </w:p>
    <w:p w:rsidR="00166103" w:rsidRPr="00B27E53" w:rsidRDefault="00166103" w:rsidP="00166103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Rationale:</w:t>
      </w:r>
    </w:p>
    <w:p w:rsidR="00166103" w:rsidRDefault="00166103" w:rsidP="00166103">
      <w:pPr>
        <w:ind w:right="-20"/>
        <w:rPr>
          <w:rFonts w:cs="Calibri"/>
          <w:b/>
          <w:sz w:val="22"/>
          <w:u w:color="000000"/>
        </w:rPr>
      </w:pPr>
      <w:r w:rsidRPr="00C74E54">
        <w:rPr>
          <w:rFonts w:cs="Calibri"/>
          <w:b/>
          <w:sz w:val="22"/>
          <w:u w:color="000000"/>
        </w:rPr>
        <w:t>Community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Need</w:t>
      </w:r>
      <w:r w:rsidRPr="00C74E54">
        <w:rPr>
          <w:rFonts w:eastAsia="Times New Roman"/>
          <w:b/>
          <w:spacing w:val="-12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Addressed:</w:t>
      </w:r>
    </w:p>
    <w:p w:rsidR="00166103" w:rsidRDefault="00166103" w:rsidP="00166103">
      <w:pPr>
        <w:numPr>
          <w:ilvl w:val="0"/>
          <w:numId w:val="4"/>
        </w:numPr>
        <w:ind w:right="-20"/>
        <w:rPr>
          <w:rFonts w:cs="Calibri"/>
          <w:sz w:val="22"/>
        </w:rPr>
      </w:pP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th/behavioral health services</w:t>
      </w:r>
    </w:p>
    <w:p w:rsidR="00166103" w:rsidRPr="004E576F" w:rsidRDefault="00166103" w:rsidP="00166103">
      <w:pPr>
        <w:numPr>
          <w:ilvl w:val="0"/>
          <w:numId w:val="4"/>
        </w:numPr>
        <w:ind w:right="-20"/>
        <w:rPr>
          <w:rFonts w:cs="Calibri"/>
          <w:b/>
          <w:sz w:val="22"/>
        </w:rPr>
      </w:pPr>
      <w:r w:rsidRPr="00B27E53">
        <w:rPr>
          <w:rFonts w:cs="Calibri"/>
          <w:sz w:val="22"/>
        </w:rPr>
        <w:t>Specific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Community Need: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CN.2.21 – Limited access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count</w:t>
      </w:r>
      <w:r w:rsidRPr="00B27E53">
        <w:rPr>
          <w:rFonts w:cs="Calibri"/>
          <w:spacing w:val="1"/>
          <w:sz w:val="22"/>
        </w:rPr>
        <w:t>ie</w:t>
      </w:r>
      <w:r w:rsidRPr="00B27E53">
        <w:rPr>
          <w:rFonts w:cs="Calibri"/>
          <w:sz w:val="22"/>
        </w:rPr>
        <w:t>s</w:t>
      </w:r>
    </w:p>
    <w:p w:rsidR="00166103" w:rsidRPr="00B27E53" w:rsidRDefault="00166103" w:rsidP="00166103">
      <w:pPr>
        <w:spacing w:before="12" w:line="280" w:lineRule="exact"/>
        <w:rPr>
          <w:sz w:val="22"/>
        </w:rPr>
      </w:pPr>
    </w:p>
    <w:p w:rsidR="00166103" w:rsidRPr="00B27E53" w:rsidRDefault="00166103" w:rsidP="00166103">
      <w:pPr>
        <w:ind w:right="260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identify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train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Coordinators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provision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 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including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identifying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seeking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out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needing services,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recr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it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pee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oviders,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creating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drop‐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centers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veterans,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identify 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connecting with current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resources,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and incorporating jail diversion as appropriate for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 touch with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minal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justice system.</w:t>
      </w:r>
    </w:p>
    <w:p w:rsidR="00166103" w:rsidRPr="00B27E53" w:rsidRDefault="00166103" w:rsidP="00166103">
      <w:pPr>
        <w:spacing w:before="19" w:line="260" w:lineRule="exact"/>
        <w:rPr>
          <w:sz w:val="22"/>
        </w:rPr>
      </w:pPr>
    </w:p>
    <w:p w:rsidR="00166103" w:rsidRPr="00C74E54" w:rsidRDefault="00166103" w:rsidP="00166103">
      <w:pPr>
        <w:ind w:right="-20"/>
        <w:rPr>
          <w:rFonts w:cs="Calibri"/>
          <w:b/>
          <w:sz w:val="22"/>
        </w:rPr>
      </w:pP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Co</w:t>
      </w:r>
      <w:r w:rsidRPr="00C74E54">
        <w:rPr>
          <w:rFonts w:cs="Calibri"/>
          <w:b/>
          <w:spacing w:val="-1"/>
          <w:sz w:val="22"/>
          <w:u w:color="000000"/>
        </w:rPr>
        <w:t>m</w:t>
      </w:r>
      <w:r w:rsidRPr="00C74E54">
        <w:rPr>
          <w:rFonts w:cs="Calibri"/>
          <w:b/>
          <w:sz w:val="22"/>
          <w:u w:color="000000"/>
        </w:rPr>
        <w:t>ponents</w:t>
      </w:r>
      <w:r w:rsidRPr="00C74E54">
        <w:rPr>
          <w:rFonts w:cs="Calibri"/>
          <w:b/>
          <w:sz w:val="22"/>
        </w:rPr>
        <w:t>:</w:t>
      </w:r>
    </w:p>
    <w:p w:rsidR="00166103" w:rsidRPr="00B27E53" w:rsidRDefault="00166103" w:rsidP="00166103">
      <w:pPr>
        <w:ind w:right="135"/>
        <w:rPr>
          <w:rFonts w:cs="Calibri"/>
          <w:sz w:val="22"/>
        </w:rPr>
      </w:pPr>
      <w:r w:rsidRPr="00B27E53">
        <w:rPr>
          <w:rFonts w:cs="Calibri"/>
          <w:sz w:val="22"/>
        </w:rPr>
        <w:t>Through the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Mental Health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</w:t>
      </w:r>
      <w:r w:rsidRPr="00B27E53">
        <w:rPr>
          <w:rFonts w:cs="Calibri"/>
          <w:spacing w:val="1"/>
          <w:sz w:val="22"/>
        </w:rPr>
        <w:t>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project,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Hi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l Country propo</w:t>
      </w:r>
      <w:r w:rsidRPr="00B27E53">
        <w:rPr>
          <w:rFonts w:cs="Calibri"/>
          <w:spacing w:val="1"/>
          <w:sz w:val="22"/>
        </w:rPr>
        <w:t>s</w:t>
      </w:r>
      <w:r w:rsidRPr="00B27E53">
        <w:rPr>
          <w:rFonts w:cs="Calibri"/>
          <w:sz w:val="22"/>
        </w:rPr>
        <w:t>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all required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components:</w:t>
      </w:r>
    </w:p>
    <w:p w:rsidR="00166103" w:rsidRPr="00B27E53" w:rsidRDefault="00166103" w:rsidP="00166103">
      <w:pPr>
        <w:numPr>
          <w:ilvl w:val="0"/>
          <w:numId w:val="2"/>
        </w:numPr>
        <w:tabs>
          <w:tab w:val="left" w:pos="660"/>
        </w:tabs>
        <w:spacing w:line="292" w:lineRule="exact"/>
        <w:ind w:right="-20"/>
        <w:rPr>
          <w:rFonts w:cs="Calibri"/>
          <w:sz w:val="22"/>
        </w:rPr>
      </w:pPr>
      <w:r>
        <w:rPr>
          <w:rFonts w:cs="Calibri"/>
          <w:i/>
          <w:position w:val="1"/>
          <w:sz w:val="22"/>
        </w:rPr>
        <w:t xml:space="preserve">   </w:t>
      </w:r>
      <w:r w:rsidRPr="00B27E53">
        <w:rPr>
          <w:rFonts w:cs="Calibri"/>
          <w:i/>
          <w:position w:val="1"/>
          <w:sz w:val="22"/>
        </w:rPr>
        <w:t>Assess</w:t>
      </w:r>
      <w:r w:rsidRPr="00B27E53">
        <w:rPr>
          <w:rFonts w:cs="Calibri"/>
          <w:i/>
          <w:spacing w:val="-6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size,</w:t>
      </w:r>
      <w:r w:rsidRPr="00B27E53">
        <w:rPr>
          <w:rFonts w:cs="Calibri"/>
          <w:i/>
          <w:spacing w:val="-5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characterist</w:t>
      </w:r>
      <w:r w:rsidRPr="00B27E53">
        <w:rPr>
          <w:rFonts w:cs="Calibri"/>
          <w:i/>
          <w:spacing w:val="-1"/>
          <w:position w:val="1"/>
          <w:sz w:val="22"/>
        </w:rPr>
        <w:t>i</w:t>
      </w:r>
      <w:r w:rsidRPr="00B27E53">
        <w:rPr>
          <w:rFonts w:cs="Calibri"/>
          <w:i/>
          <w:position w:val="1"/>
          <w:sz w:val="22"/>
        </w:rPr>
        <w:t xml:space="preserve">cs and </w:t>
      </w:r>
      <w:r w:rsidRPr="00B27E53">
        <w:rPr>
          <w:rFonts w:cs="Calibri"/>
          <w:i/>
          <w:spacing w:val="1"/>
          <w:position w:val="1"/>
          <w:sz w:val="22"/>
        </w:rPr>
        <w:t>nee</w:t>
      </w:r>
      <w:r w:rsidRPr="00B27E53">
        <w:rPr>
          <w:rFonts w:cs="Calibri"/>
          <w:i/>
          <w:spacing w:val="-1"/>
          <w:position w:val="1"/>
          <w:sz w:val="22"/>
        </w:rPr>
        <w:t>d</w:t>
      </w:r>
      <w:r w:rsidRPr="00B27E53">
        <w:rPr>
          <w:rFonts w:cs="Calibri"/>
          <w:i/>
          <w:position w:val="1"/>
          <w:sz w:val="22"/>
        </w:rPr>
        <w:t>s</w:t>
      </w:r>
      <w:r w:rsidRPr="00B27E53">
        <w:rPr>
          <w:rFonts w:cs="Calibri"/>
          <w:i/>
          <w:spacing w:val="-5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of target</w:t>
      </w:r>
      <w:r w:rsidRPr="00B27E53">
        <w:rPr>
          <w:rFonts w:cs="Calibri"/>
          <w:i/>
          <w:spacing w:val="-6"/>
          <w:position w:val="1"/>
          <w:sz w:val="22"/>
        </w:rPr>
        <w:t xml:space="preserve"> </w:t>
      </w:r>
      <w:r w:rsidRPr="00B27E53">
        <w:rPr>
          <w:rFonts w:cs="Calibri"/>
          <w:i/>
          <w:position w:val="1"/>
          <w:sz w:val="22"/>
        </w:rPr>
        <w:t>population</w:t>
      </w:r>
      <w:r w:rsidRPr="00B27E53">
        <w:rPr>
          <w:rFonts w:cs="Calibri"/>
          <w:position w:val="1"/>
          <w:sz w:val="22"/>
        </w:rPr>
        <w:t>.</w:t>
      </w:r>
      <w:r w:rsidRPr="00B27E53">
        <w:rPr>
          <w:rFonts w:cs="Calibri"/>
          <w:spacing w:val="53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>Hill Country</w:t>
      </w:r>
      <w:r w:rsidRPr="00B27E53">
        <w:rPr>
          <w:rFonts w:cs="Calibri"/>
          <w:spacing w:val="-1"/>
          <w:position w:val="1"/>
          <w:sz w:val="22"/>
        </w:rPr>
        <w:t xml:space="preserve"> </w:t>
      </w:r>
      <w:r w:rsidRPr="00B27E53">
        <w:rPr>
          <w:rFonts w:cs="Calibri"/>
          <w:position w:val="1"/>
          <w:sz w:val="22"/>
        </w:rPr>
        <w:t xml:space="preserve">will collect </w:t>
      </w:r>
      <w:r w:rsidRPr="00B27E53">
        <w:rPr>
          <w:rFonts w:cs="Calibri"/>
          <w:spacing w:val="-1"/>
          <w:position w:val="1"/>
          <w:sz w:val="22"/>
        </w:rPr>
        <w:t>and</w:t>
      </w:r>
      <w:r w:rsidRPr="00B27E53">
        <w:rPr>
          <w:rFonts w:cs="Calibri"/>
          <w:sz w:val="22"/>
        </w:rPr>
        <w:t xml:space="preserve"> analyze inf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 xml:space="preserve">rmation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h mental health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review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contributing fact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episodes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appropriate staffing and skill sets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ne</w:t>
      </w:r>
      <w:r w:rsidRPr="00B27E53">
        <w:rPr>
          <w:rFonts w:cs="Calibri"/>
          <w:sz w:val="22"/>
        </w:rPr>
        <w:t>cessary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provision and identify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locations.</w:t>
      </w:r>
    </w:p>
    <w:p w:rsidR="00166103" w:rsidRPr="00B27E53" w:rsidRDefault="00166103" w:rsidP="00166103">
      <w:pPr>
        <w:numPr>
          <w:ilvl w:val="0"/>
          <w:numId w:val="2"/>
        </w:numPr>
        <w:tabs>
          <w:tab w:val="left" w:pos="660"/>
        </w:tabs>
        <w:ind w:right="164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 </w:t>
      </w:r>
      <w:r w:rsidRPr="00B27E53">
        <w:rPr>
          <w:rFonts w:cs="Calibri"/>
          <w:i/>
          <w:sz w:val="22"/>
        </w:rPr>
        <w:t>Review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li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erature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/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ex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z w:val="22"/>
        </w:rPr>
        <w:t>erien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10"/>
          <w:sz w:val="22"/>
        </w:rPr>
        <w:t xml:space="preserve"> </w:t>
      </w:r>
      <w:r w:rsidRPr="00B27E53">
        <w:rPr>
          <w:rFonts w:cs="Calibri"/>
          <w:i/>
          <w:sz w:val="22"/>
        </w:rPr>
        <w:t>with populat</w:t>
      </w:r>
      <w:r w:rsidRPr="00B27E53">
        <w:rPr>
          <w:rFonts w:cs="Calibri"/>
          <w:i/>
          <w:spacing w:val="-2"/>
          <w:sz w:val="22"/>
        </w:rPr>
        <w:t>i</w:t>
      </w:r>
      <w:r w:rsidRPr="00B27E53">
        <w:rPr>
          <w:rFonts w:cs="Calibri"/>
          <w:i/>
          <w:sz w:val="22"/>
        </w:rPr>
        <w:t>ons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similar to target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popula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ion to de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rmine community‐based inter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entions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that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are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ef</w:t>
      </w:r>
      <w:r w:rsidRPr="00B27E53">
        <w:rPr>
          <w:rFonts w:cs="Calibri"/>
          <w:i/>
          <w:spacing w:val="-1"/>
          <w:sz w:val="22"/>
        </w:rPr>
        <w:t>f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ctive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in avert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negative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outcom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s such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 re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ated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or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extended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inpatient psy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hiatric hosp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talization,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d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c</w:t>
      </w:r>
      <w:r w:rsidRPr="00B27E53">
        <w:rPr>
          <w:rFonts w:cs="Calibri"/>
          <w:i/>
          <w:spacing w:val="1"/>
          <w:sz w:val="22"/>
        </w:rPr>
        <w:t>re</w:t>
      </w:r>
      <w:r w:rsidRPr="00B27E53">
        <w:rPr>
          <w:rFonts w:cs="Calibri"/>
          <w:i/>
          <w:spacing w:val="-1"/>
          <w:sz w:val="22"/>
        </w:rPr>
        <w:t>a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d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mental and physical functional s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atus,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nurs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facility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admission, forensic enc</w:t>
      </w:r>
      <w:r w:rsidRPr="00B27E53">
        <w:rPr>
          <w:rFonts w:cs="Calibri"/>
          <w:i/>
          <w:spacing w:val="-1"/>
          <w:sz w:val="22"/>
        </w:rPr>
        <w:t>ou</w:t>
      </w:r>
      <w:r w:rsidRPr="00B27E53">
        <w:rPr>
          <w:rFonts w:cs="Calibri"/>
          <w:i/>
          <w:sz w:val="22"/>
        </w:rPr>
        <w:t>nters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and in promoti</w:t>
      </w:r>
      <w:r w:rsidRPr="00B27E53">
        <w:rPr>
          <w:rFonts w:cs="Calibri"/>
          <w:i/>
          <w:spacing w:val="-1"/>
          <w:sz w:val="22"/>
        </w:rPr>
        <w:t>n</w:t>
      </w:r>
      <w:r w:rsidRPr="00B27E53">
        <w:rPr>
          <w:rFonts w:cs="Calibri"/>
          <w:i/>
          <w:sz w:val="22"/>
        </w:rPr>
        <w:t>g correspond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ngly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positive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health and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social outcomes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/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quali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>y of life.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Base</w:t>
      </w:r>
      <w:r w:rsidRPr="00B27E53">
        <w:rPr>
          <w:rFonts w:cs="Calibri"/>
          <w:sz w:val="22"/>
        </w:rPr>
        <w:t xml:space="preserve">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size, charac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rist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 nee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population, Hill Country will rev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appropriate literature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exper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en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regarding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men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al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health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targeted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training for sta</w:t>
      </w:r>
      <w:r w:rsidRPr="00B27E53">
        <w:rPr>
          <w:rFonts w:cs="Calibri"/>
          <w:spacing w:val="1"/>
          <w:sz w:val="22"/>
        </w:rPr>
        <w:t>f</w:t>
      </w:r>
      <w:r w:rsidRPr="00B27E53">
        <w:rPr>
          <w:rFonts w:cs="Calibri"/>
          <w:sz w:val="22"/>
        </w:rPr>
        <w:t>f.</w:t>
      </w:r>
    </w:p>
    <w:p w:rsidR="00166103" w:rsidRPr="00B27E53" w:rsidRDefault="00166103" w:rsidP="00166103">
      <w:pPr>
        <w:numPr>
          <w:ilvl w:val="0"/>
          <w:numId w:val="2"/>
        </w:numPr>
        <w:tabs>
          <w:tab w:val="left" w:pos="660"/>
        </w:tabs>
        <w:spacing w:before="1"/>
        <w:ind w:right="252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 </w:t>
      </w:r>
      <w:r w:rsidRPr="00B27E53">
        <w:rPr>
          <w:rFonts w:cs="Calibri"/>
          <w:i/>
          <w:sz w:val="22"/>
        </w:rPr>
        <w:t>Develop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p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o</w:t>
      </w:r>
      <w:r w:rsidRPr="00B27E53">
        <w:rPr>
          <w:rFonts w:cs="Calibri"/>
          <w:i/>
          <w:spacing w:val="-1"/>
          <w:sz w:val="22"/>
        </w:rPr>
        <w:t>j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ct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evaluat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on plan using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qualitative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and quanti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ative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metri</w:t>
      </w:r>
      <w:r w:rsidRPr="00B27E53">
        <w:rPr>
          <w:rFonts w:cs="Calibri"/>
          <w:i/>
          <w:spacing w:val="-1"/>
          <w:sz w:val="22"/>
        </w:rPr>
        <w:t>c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to determine outcomes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develop a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aluation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plan that will review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items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such as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lastRenderedPageBreak/>
        <w:t>served,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received,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 receiving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follow up serv</w:t>
      </w:r>
      <w:r w:rsidRPr="00B27E53">
        <w:rPr>
          <w:rFonts w:cs="Calibri"/>
          <w:spacing w:val="1"/>
          <w:sz w:val="22"/>
        </w:rPr>
        <w:t>ic</w:t>
      </w:r>
      <w:r w:rsidRPr="00B27E53">
        <w:rPr>
          <w:rFonts w:cs="Calibri"/>
          <w:sz w:val="22"/>
        </w:rPr>
        <w:t>es,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recurring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issues, and progression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Daily Living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(DLA‐20).</w:t>
      </w:r>
    </w:p>
    <w:p w:rsidR="00166103" w:rsidRPr="00B27E53" w:rsidRDefault="00166103" w:rsidP="00166103">
      <w:pPr>
        <w:numPr>
          <w:ilvl w:val="0"/>
          <w:numId w:val="2"/>
        </w:numPr>
        <w:tabs>
          <w:tab w:val="left" w:pos="660"/>
        </w:tabs>
        <w:ind w:right="353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 </w:t>
      </w:r>
      <w:r w:rsidRPr="00B27E53">
        <w:rPr>
          <w:rFonts w:cs="Calibri"/>
          <w:i/>
          <w:sz w:val="22"/>
        </w:rPr>
        <w:t>Design models which in</w:t>
      </w:r>
      <w:r w:rsidRPr="00B27E53">
        <w:rPr>
          <w:rFonts w:cs="Calibri"/>
          <w:i/>
          <w:spacing w:val="-2"/>
          <w:sz w:val="22"/>
        </w:rPr>
        <w:t>c</w:t>
      </w:r>
      <w:r w:rsidRPr="00B27E53">
        <w:rPr>
          <w:rFonts w:cs="Calibri"/>
          <w:i/>
          <w:sz w:val="22"/>
        </w:rPr>
        <w:t>lude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an appropria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 xml:space="preserve">e </w:t>
      </w:r>
      <w:r w:rsidRPr="00B27E53">
        <w:rPr>
          <w:rFonts w:cs="Calibri"/>
          <w:i/>
          <w:spacing w:val="1"/>
          <w:sz w:val="22"/>
        </w:rPr>
        <w:t>r</w:t>
      </w:r>
      <w:r w:rsidRPr="00B27E53">
        <w:rPr>
          <w:rFonts w:cs="Calibri"/>
          <w:i/>
          <w:sz w:val="22"/>
        </w:rPr>
        <w:t>a</w:t>
      </w:r>
      <w:r w:rsidRPr="00B27E53">
        <w:rPr>
          <w:rFonts w:cs="Calibri"/>
          <w:i/>
          <w:spacing w:val="-1"/>
          <w:sz w:val="22"/>
        </w:rPr>
        <w:t>ng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of community‐based </w:t>
      </w:r>
      <w:r w:rsidRPr="00B27E53">
        <w:rPr>
          <w:rFonts w:cs="Calibri"/>
          <w:i/>
          <w:spacing w:val="-1"/>
          <w:sz w:val="22"/>
        </w:rPr>
        <w:t>s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-1"/>
          <w:sz w:val="22"/>
        </w:rPr>
        <w:t>ic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s</w:t>
      </w:r>
      <w:r w:rsidRPr="00B27E53">
        <w:rPr>
          <w:rFonts w:cs="Calibri"/>
          <w:i/>
          <w:spacing w:val="-4"/>
          <w:sz w:val="22"/>
        </w:rPr>
        <w:t xml:space="preserve"> </w:t>
      </w:r>
      <w:r w:rsidRPr="00B27E53">
        <w:rPr>
          <w:rFonts w:cs="Calibri"/>
          <w:i/>
          <w:sz w:val="22"/>
        </w:rPr>
        <w:t>and residential suppor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s.</w:t>
      </w:r>
      <w:r w:rsidRPr="00B27E53">
        <w:rPr>
          <w:rFonts w:cs="Calibri"/>
          <w:i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size,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characteristics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and needs 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target population,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train staff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most appropriate interventions to address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needs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connecting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appropriate resources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w</w:t>
      </w:r>
      <w:r w:rsidRPr="00B27E53">
        <w:rPr>
          <w:rFonts w:cs="Calibri"/>
          <w:sz w:val="22"/>
        </w:rPr>
        <w:t>i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community.</w:t>
      </w:r>
    </w:p>
    <w:p w:rsidR="00166103" w:rsidRPr="00B27E53" w:rsidRDefault="00166103" w:rsidP="00166103">
      <w:pPr>
        <w:numPr>
          <w:ilvl w:val="0"/>
          <w:numId w:val="2"/>
        </w:numPr>
        <w:tabs>
          <w:tab w:val="left" w:pos="660"/>
        </w:tabs>
        <w:ind w:right="126"/>
        <w:rPr>
          <w:rFonts w:cs="Calibri"/>
          <w:sz w:val="22"/>
        </w:rPr>
      </w:pPr>
      <w:r>
        <w:rPr>
          <w:rFonts w:cs="Calibri"/>
          <w:i/>
          <w:sz w:val="22"/>
        </w:rPr>
        <w:t xml:space="preserve">   </w:t>
      </w:r>
      <w:r w:rsidRPr="00B27E53">
        <w:rPr>
          <w:rFonts w:cs="Calibri"/>
          <w:i/>
          <w:sz w:val="22"/>
        </w:rPr>
        <w:t>Assess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th</w:t>
      </w:r>
      <w:r w:rsidRPr="00B27E53">
        <w:rPr>
          <w:rFonts w:cs="Calibri"/>
          <w:i/>
          <w:sz w:val="22"/>
        </w:rPr>
        <w:t>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pacing w:val="-1"/>
          <w:sz w:val="22"/>
        </w:rPr>
        <w:t>i</w:t>
      </w:r>
      <w:r w:rsidRPr="00B27E53">
        <w:rPr>
          <w:rFonts w:cs="Calibri"/>
          <w:i/>
          <w:sz w:val="22"/>
        </w:rPr>
        <w:t>mpact of interventions based on standardi</w:t>
      </w:r>
      <w:r w:rsidRPr="00B27E53">
        <w:rPr>
          <w:rFonts w:cs="Calibri"/>
          <w:i/>
          <w:spacing w:val="-1"/>
          <w:sz w:val="22"/>
        </w:rPr>
        <w:t>z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quantitative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measures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and qualitative analysis re</w:t>
      </w:r>
      <w:r w:rsidRPr="00B27E53">
        <w:rPr>
          <w:rFonts w:cs="Calibri"/>
          <w:i/>
          <w:spacing w:val="-1"/>
          <w:sz w:val="22"/>
        </w:rPr>
        <w:t>l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pacing w:val="-1"/>
          <w:sz w:val="22"/>
        </w:rPr>
        <w:t>v</w:t>
      </w:r>
      <w:r w:rsidRPr="00B27E53">
        <w:rPr>
          <w:rFonts w:cs="Calibri"/>
          <w:i/>
          <w:sz w:val="22"/>
        </w:rPr>
        <w:t>ant</w:t>
      </w:r>
      <w:r w:rsidRPr="00B27E53">
        <w:rPr>
          <w:rFonts w:cs="Calibri"/>
          <w:i/>
          <w:spacing w:val="-5"/>
          <w:sz w:val="22"/>
        </w:rPr>
        <w:t xml:space="preserve"> </w:t>
      </w:r>
      <w:r w:rsidRPr="00B27E53">
        <w:rPr>
          <w:rFonts w:cs="Calibri"/>
          <w:i/>
          <w:sz w:val="22"/>
        </w:rPr>
        <w:t>to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target</w:t>
      </w:r>
      <w:r w:rsidRPr="00B27E53">
        <w:rPr>
          <w:rFonts w:cs="Calibri"/>
          <w:i/>
          <w:spacing w:val="-7"/>
          <w:sz w:val="22"/>
        </w:rPr>
        <w:t xml:space="preserve"> </w:t>
      </w:r>
      <w:r w:rsidRPr="00B27E53">
        <w:rPr>
          <w:rFonts w:cs="Calibri"/>
          <w:i/>
          <w:sz w:val="22"/>
        </w:rPr>
        <w:t>popula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 xml:space="preserve">ion based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n information from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Adult Needs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and Strength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Assessment</w:t>
      </w:r>
      <w:r w:rsidRPr="00B27E53">
        <w:rPr>
          <w:rFonts w:cs="Calibri"/>
          <w:i/>
          <w:spacing w:val="-11"/>
          <w:sz w:val="22"/>
        </w:rPr>
        <w:t xml:space="preserve"> </w:t>
      </w:r>
      <w:r w:rsidRPr="00B27E53">
        <w:rPr>
          <w:rFonts w:cs="Calibri"/>
          <w:i/>
          <w:sz w:val="22"/>
        </w:rPr>
        <w:t>and/or par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icipant surveys,</w:t>
      </w:r>
      <w:r w:rsidRPr="00B27E53">
        <w:rPr>
          <w:rFonts w:cs="Calibri"/>
          <w:i/>
          <w:spacing w:val="-8"/>
          <w:sz w:val="22"/>
        </w:rPr>
        <w:t xml:space="preserve"> </w:t>
      </w:r>
      <w:r w:rsidRPr="00B27E53">
        <w:rPr>
          <w:rFonts w:cs="Calibri"/>
          <w:i/>
          <w:sz w:val="22"/>
        </w:rPr>
        <w:t>and identify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opportunities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 xml:space="preserve">to scale all </w:t>
      </w:r>
      <w:r w:rsidRPr="00B27E53">
        <w:rPr>
          <w:rFonts w:cs="Calibri"/>
          <w:i/>
          <w:spacing w:val="-1"/>
          <w:sz w:val="22"/>
        </w:rPr>
        <w:t>o</w:t>
      </w:r>
      <w:r w:rsidRPr="00B27E53">
        <w:rPr>
          <w:rFonts w:cs="Calibri"/>
          <w:i/>
          <w:sz w:val="22"/>
        </w:rPr>
        <w:t>r</w:t>
      </w:r>
      <w:r w:rsidRPr="00B27E53">
        <w:rPr>
          <w:rFonts w:cs="Calibri"/>
          <w:i/>
          <w:spacing w:val="-2"/>
          <w:sz w:val="22"/>
        </w:rPr>
        <w:t xml:space="preserve"> </w:t>
      </w:r>
      <w:r w:rsidRPr="00B27E53">
        <w:rPr>
          <w:rFonts w:cs="Calibri"/>
          <w:i/>
          <w:sz w:val="22"/>
        </w:rPr>
        <w:t>part 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pacing w:val="1"/>
          <w:sz w:val="22"/>
        </w:rPr>
        <w:t>er</w:t>
      </w:r>
      <w:r w:rsidRPr="00B27E53">
        <w:rPr>
          <w:rFonts w:cs="Calibri"/>
          <w:i/>
          <w:sz w:val="22"/>
        </w:rPr>
        <w:t>v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</w:t>
      </w:r>
      <w:r w:rsidRPr="00B27E53">
        <w:rPr>
          <w:rFonts w:cs="Calibri"/>
          <w:i/>
          <w:spacing w:val="-1"/>
          <w:sz w:val="22"/>
        </w:rPr>
        <w:t>t</w:t>
      </w:r>
      <w:r w:rsidRPr="00B27E53">
        <w:rPr>
          <w:rFonts w:cs="Calibri"/>
          <w:i/>
          <w:sz w:val="22"/>
        </w:rPr>
        <w:t>ion</w:t>
      </w:r>
      <w:r w:rsidRPr="00B27E53">
        <w:rPr>
          <w:rFonts w:cs="Calibri"/>
          <w:i/>
          <w:spacing w:val="-1"/>
          <w:sz w:val="22"/>
        </w:rPr>
        <w:t>(</w:t>
      </w:r>
      <w:r w:rsidRPr="00B27E53">
        <w:rPr>
          <w:rFonts w:cs="Calibri"/>
          <w:i/>
          <w:sz w:val="22"/>
        </w:rPr>
        <w:t>s)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to a broader</w:t>
      </w:r>
      <w:r w:rsidRPr="00B27E53">
        <w:rPr>
          <w:rFonts w:cs="Calibri"/>
          <w:i/>
          <w:spacing w:val="-9"/>
          <w:sz w:val="22"/>
        </w:rPr>
        <w:t xml:space="preserve"> </w:t>
      </w:r>
      <w:r w:rsidRPr="00B27E53">
        <w:rPr>
          <w:rFonts w:cs="Calibri"/>
          <w:i/>
          <w:sz w:val="22"/>
        </w:rPr>
        <w:t>patient population and id</w:t>
      </w:r>
      <w:r w:rsidRPr="00B27E53">
        <w:rPr>
          <w:rFonts w:cs="Calibri"/>
          <w:i/>
          <w:spacing w:val="1"/>
          <w:sz w:val="22"/>
        </w:rPr>
        <w:t>e</w:t>
      </w:r>
      <w:r w:rsidRPr="00B27E53">
        <w:rPr>
          <w:rFonts w:cs="Calibri"/>
          <w:i/>
          <w:sz w:val="22"/>
        </w:rPr>
        <w:t>ntify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key challenges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associated</w:t>
      </w:r>
      <w:r w:rsidRPr="00B27E53">
        <w:rPr>
          <w:rFonts w:cs="Calibri"/>
          <w:i/>
          <w:spacing w:val="-1"/>
          <w:sz w:val="22"/>
        </w:rPr>
        <w:t xml:space="preserve"> </w:t>
      </w:r>
      <w:r w:rsidRPr="00B27E53">
        <w:rPr>
          <w:rFonts w:cs="Calibri"/>
          <w:i/>
          <w:sz w:val="22"/>
        </w:rPr>
        <w:t>with expansion</w:t>
      </w:r>
      <w:r w:rsidRPr="00B27E53">
        <w:rPr>
          <w:rFonts w:cs="Calibri"/>
          <w:i/>
          <w:spacing w:val="1"/>
          <w:sz w:val="22"/>
        </w:rPr>
        <w:t xml:space="preserve"> </w:t>
      </w:r>
      <w:r w:rsidRPr="00B27E53">
        <w:rPr>
          <w:rFonts w:cs="Calibri"/>
          <w:i/>
          <w:sz w:val="22"/>
        </w:rPr>
        <w:t>of the</w:t>
      </w:r>
      <w:r w:rsidRPr="00B27E53">
        <w:rPr>
          <w:rFonts w:cs="Calibri"/>
          <w:i/>
          <w:spacing w:val="-3"/>
          <w:sz w:val="22"/>
        </w:rPr>
        <w:t xml:space="preserve"> </w:t>
      </w:r>
      <w:r w:rsidRPr="00B27E53">
        <w:rPr>
          <w:rFonts w:cs="Calibri"/>
          <w:i/>
          <w:sz w:val="22"/>
        </w:rPr>
        <w:t>intervention(s), including special considerations for sa</w:t>
      </w:r>
      <w:r w:rsidRPr="00B27E53">
        <w:rPr>
          <w:rFonts w:cs="Calibri"/>
          <w:i/>
          <w:spacing w:val="-1"/>
          <w:sz w:val="22"/>
        </w:rPr>
        <w:t>f</w:t>
      </w:r>
      <w:r w:rsidRPr="00B27E53">
        <w:rPr>
          <w:rFonts w:cs="Calibri"/>
          <w:i/>
          <w:sz w:val="22"/>
        </w:rPr>
        <w:t>ety‐net</w:t>
      </w:r>
      <w:r w:rsidRPr="00B27E53">
        <w:rPr>
          <w:rFonts w:cs="Calibri"/>
          <w:i/>
          <w:spacing w:val="-6"/>
          <w:sz w:val="22"/>
        </w:rPr>
        <w:t xml:space="preserve"> </w:t>
      </w:r>
      <w:r w:rsidRPr="00B27E53">
        <w:rPr>
          <w:rFonts w:cs="Calibri"/>
          <w:i/>
          <w:sz w:val="22"/>
        </w:rPr>
        <w:t>popula</w:t>
      </w:r>
      <w:r w:rsidRPr="00B27E53">
        <w:rPr>
          <w:rFonts w:cs="Calibri"/>
          <w:i/>
          <w:spacing w:val="-2"/>
          <w:sz w:val="22"/>
        </w:rPr>
        <w:t>t</w:t>
      </w:r>
      <w:r w:rsidRPr="00B27E53">
        <w:rPr>
          <w:rFonts w:cs="Calibri"/>
          <w:i/>
          <w:sz w:val="22"/>
        </w:rPr>
        <w:t xml:space="preserve">ions. </w:t>
      </w:r>
      <w:r w:rsidRPr="00B27E53">
        <w:rPr>
          <w:rFonts w:cs="Calibri"/>
          <w:sz w:val="22"/>
        </w:rPr>
        <w:t>Hill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untry will utilize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o</w:t>
      </w:r>
      <w:r w:rsidRPr="00B27E53">
        <w:rPr>
          <w:rFonts w:cs="Calibri"/>
          <w:sz w:val="22"/>
        </w:rPr>
        <w:t>f Daily Living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(DLA‐20)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progression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ve</w:t>
      </w:r>
      <w:r w:rsidRPr="00B27E53">
        <w:rPr>
          <w:rFonts w:cs="Calibri"/>
          <w:spacing w:val="1"/>
          <w:sz w:val="22"/>
        </w:rPr>
        <w:t>te</w:t>
      </w:r>
      <w:r w:rsidRPr="00B27E53">
        <w:rPr>
          <w:rFonts w:cs="Calibri"/>
          <w:sz w:val="22"/>
        </w:rPr>
        <w:t>rans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1"/>
          <w:sz w:val="22"/>
        </w:rPr>
        <w:t>f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rred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Veteran Mental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In addition,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follow up surveys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with indiv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duals who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determine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satisfaction with services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p ensure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stabilization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</w:t>
      </w:r>
      <w:r w:rsidRPr="00B27E53">
        <w:rPr>
          <w:rFonts w:cs="Calibri"/>
          <w:spacing w:val="2"/>
          <w:sz w:val="22"/>
        </w:rPr>
        <w:t>y</w:t>
      </w:r>
      <w:r w:rsidRPr="00B27E53">
        <w:rPr>
          <w:rFonts w:cs="Calibri"/>
          <w:sz w:val="22"/>
        </w:rPr>
        <w:t>mptoms.</w:t>
      </w:r>
    </w:p>
    <w:p w:rsidR="00166103" w:rsidRPr="00B27E53" w:rsidRDefault="00166103" w:rsidP="00166103">
      <w:pPr>
        <w:spacing w:before="14" w:line="280" w:lineRule="exact"/>
        <w:rPr>
          <w:sz w:val="22"/>
        </w:rPr>
      </w:pPr>
    </w:p>
    <w:p w:rsidR="00166103" w:rsidRDefault="00166103" w:rsidP="00166103">
      <w:pPr>
        <w:ind w:left="120" w:right="106"/>
        <w:rPr>
          <w:rFonts w:cs="Calibri"/>
          <w:sz w:val="22"/>
        </w:rPr>
      </w:pPr>
      <w:r w:rsidRPr="00C74E54">
        <w:rPr>
          <w:rFonts w:cs="Calibri"/>
          <w:b/>
          <w:sz w:val="22"/>
          <w:u w:color="000000"/>
        </w:rPr>
        <w:t>Continuou</w:t>
      </w:r>
      <w:r w:rsidRPr="00C74E54">
        <w:rPr>
          <w:rFonts w:cs="Calibri"/>
          <w:b/>
          <w:spacing w:val="1"/>
          <w:sz w:val="22"/>
          <w:u w:color="000000"/>
        </w:rPr>
        <w:t>s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Quality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Imp</w:t>
      </w:r>
      <w:r w:rsidRPr="00C74E54">
        <w:rPr>
          <w:rFonts w:cs="Calibri"/>
          <w:b/>
          <w:spacing w:val="-1"/>
          <w:sz w:val="22"/>
          <w:u w:color="000000"/>
        </w:rPr>
        <w:t>r</w:t>
      </w:r>
      <w:r w:rsidRPr="00C74E54">
        <w:rPr>
          <w:rFonts w:cs="Calibri"/>
          <w:b/>
          <w:sz w:val="22"/>
          <w:u w:color="000000"/>
        </w:rPr>
        <w:t>ovement</w:t>
      </w:r>
      <w:r w:rsidRPr="00C74E54">
        <w:rPr>
          <w:rFonts w:cs="Calibri"/>
          <w:b/>
          <w:sz w:val="22"/>
        </w:rPr>
        <w:t>:</w:t>
      </w:r>
      <w:r w:rsidRPr="00C74E54">
        <w:rPr>
          <w:rFonts w:cs="Calibri"/>
          <w:sz w:val="22"/>
        </w:rPr>
        <w:t xml:space="preserve"> </w:t>
      </w:r>
    </w:p>
    <w:p w:rsidR="00166103" w:rsidRPr="00B27E53" w:rsidRDefault="00166103" w:rsidP="00166103">
      <w:pPr>
        <w:ind w:left="120" w:right="106"/>
        <w:rPr>
          <w:rFonts w:cs="Calibri"/>
          <w:sz w:val="22"/>
        </w:rPr>
      </w:pPr>
      <w:r w:rsidRPr="00B27E53">
        <w:rPr>
          <w:rFonts w:cs="Calibri"/>
          <w:sz w:val="22"/>
        </w:rPr>
        <w:t>Hill Country is committed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continuous quality </w:t>
      </w:r>
      <w:r w:rsidRPr="00B27E53">
        <w:rPr>
          <w:rFonts w:cs="Calibri"/>
          <w:w w:val="99"/>
          <w:sz w:val="22"/>
        </w:rPr>
        <w:t>improvement</w:t>
      </w:r>
      <w:r w:rsidRPr="00B27E53">
        <w:rPr>
          <w:rFonts w:cs="Calibri"/>
          <w:sz w:val="22"/>
        </w:rPr>
        <w:t xml:space="preserve"> and lear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ing related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will establish quality improvement 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as rapid </w:t>
      </w:r>
      <w:r w:rsidRPr="00B27E53">
        <w:rPr>
          <w:rFonts w:cs="Calibri"/>
          <w:spacing w:val="-1"/>
          <w:sz w:val="22"/>
        </w:rPr>
        <w:t>c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pacing w:val="-1"/>
          <w:sz w:val="22"/>
        </w:rPr>
        <w:t>cl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improvement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will perform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activities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“lessons learne</w:t>
      </w:r>
      <w:r w:rsidRPr="00B27E53">
        <w:rPr>
          <w:rFonts w:cs="Calibri"/>
          <w:spacing w:val="-1"/>
          <w:sz w:val="22"/>
        </w:rPr>
        <w:t>d</w:t>
      </w:r>
      <w:r w:rsidRPr="00B27E53">
        <w:rPr>
          <w:rFonts w:cs="Calibri"/>
          <w:sz w:val="22"/>
        </w:rPr>
        <w:t>”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identifying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In add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tion, 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participati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a regional learning collaborative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which share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information such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 challenges, le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sons learned and cons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derations for safety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net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populations.</w:t>
      </w:r>
    </w:p>
    <w:p w:rsidR="00166103" w:rsidRPr="00B27E53" w:rsidRDefault="00166103" w:rsidP="00166103">
      <w:pPr>
        <w:spacing w:before="14" w:line="280" w:lineRule="exact"/>
        <w:rPr>
          <w:sz w:val="22"/>
        </w:rPr>
      </w:pPr>
    </w:p>
    <w:p w:rsidR="00166103" w:rsidRPr="00B27E53" w:rsidRDefault="00166103" w:rsidP="00166103">
      <w:pPr>
        <w:ind w:left="120" w:right="65"/>
        <w:rPr>
          <w:rFonts w:cs="Calibri"/>
          <w:sz w:val="22"/>
        </w:rPr>
      </w:pPr>
      <w:r w:rsidRPr="00C74E54">
        <w:rPr>
          <w:rFonts w:cs="Calibri"/>
          <w:b/>
          <w:sz w:val="22"/>
          <w:u w:color="000000"/>
        </w:rPr>
        <w:t>How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the</w:t>
      </w:r>
      <w:r w:rsidRPr="00C74E54">
        <w:rPr>
          <w:rFonts w:eastAsia="Times New Roman"/>
          <w:b/>
          <w:spacing w:val="-8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project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  <w:u w:color="000000"/>
        </w:rPr>
        <w:t>pr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pacing w:val="-1"/>
          <w:sz w:val="22"/>
          <w:u w:color="000000"/>
        </w:rPr>
        <w:t>s</w:t>
      </w:r>
      <w:r w:rsidRPr="00C74E54">
        <w:rPr>
          <w:rFonts w:cs="Calibri"/>
          <w:b/>
          <w:sz w:val="22"/>
          <w:u w:color="000000"/>
        </w:rPr>
        <w:t>ents</w:t>
      </w:r>
      <w:r w:rsidRPr="00C74E54">
        <w:rPr>
          <w:rFonts w:eastAsia="Times New Roman"/>
          <w:b/>
          <w:spacing w:val="-11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new</w:t>
      </w:r>
      <w:r w:rsidRPr="00C74E54">
        <w:rPr>
          <w:rFonts w:eastAsia="Times New Roman"/>
          <w:b/>
          <w:spacing w:val="-10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initiative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pacing w:val="-1"/>
          <w:sz w:val="22"/>
          <w:u w:color="000000"/>
        </w:rPr>
        <w:t>or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significantl</w:t>
      </w:r>
      <w:r w:rsidRPr="00C74E54">
        <w:rPr>
          <w:rFonts w:cs="Calibri"/>
          <w:b/>
          <w:spacing w:val="1"/>
          <w:sz w:val="22"/>
          <w:u w:color="000000"/>
        </w:rPr>
        <w:t>y</w:t>
      </w:r>
      <w:r w:rsidRPr="00C74E54">
        <w:rPr>
          <w:rFonts w:eastAsia="Times New Roman"/>
          <w:b/>
          <w:spacing w:val="-5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enhances</w:t>
      </w:r>
      <w:r w:rsidRPr="00C74E54">
        <w:rPr>
          <w:rFonts w:eastAsia="Times New Roman"/>
          <w:b/>
          <w:spacing w:val="-7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an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existing</w:t>
      </w:r>
      <w:r w:rsidRPr="00C74E54">
        <w:rPr>
          <w:rFonts w:eastAsia="Times New Roman"/>
          <w:b/>
          <w:spacing w:val="-6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delivery</w:t>
      </w:r>
      <w:r w:rsidRPr="00C74E54">
        <w:rPr>
          <w:rFonts w:eastAsia="Times New Roman"/>
          <w:b/>
          <w:spacing w:val="-14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system</w:t>
      </w:r>
      <w:r w:rsidRPr="00C74E54">
        <w:rPr>
          <w:rFonts w:cs="Calibri"/>
          <w:b/>
          <w:sz w:val="22"/>
        </w:rPr>
        <w:t xml:space="preserve"> </w:t>
      </w:r>
      <w:r w:rsidRPr="00C74E54">
        <w:rPr>
          <w:rFonts w:cs="Calibri"/>
          <w:b/>
          <w:sz w:val="22"/>
          <w:u w:color="000000"/>
        </w:rPr>
        <w:t>reform</w:t>
      </w:r>
      <w:r w:rsidRPr="00C74E54">
        <w:rPr>
          <w:rFonts w:eastAsia="Times New Roman"/>
          <w:b/>
          <w:spacing w:val="-13"/>
          <w:sz w:val="22"/>
          <w:u w:color="000000"/>
        </w:rPr>
        <w:t xml:space="preserve"> </w:t>
      </w:r>
      <w:r w:rsidRPr="00C74E54">
        <w:rPr>
          <w:rFonts w:cs="Calibri"/>
          <w:b/>
          <w:sz w:val="22"/>
          <w:u w:color="000000"/>
        </w:rPr>
        <w:t>initiativ</w:t>
      </w:r>
      <w:r w:rsidRPr="00C74E54">
        <w:rPr>
          <w:rFonts w:cs="Calibri"/>
          <w:b/>
          <w:spacing w:val="1"/>
          <w:sz w:val="22"/>
          <w:u w:color="000000"/>
        </w:rPr>
        <w:t>e</w:t>
      </w:r>
      <w:r w:rsidRPr="00C74E54">
        <w:rPr>
          <w:rFonts w:cs="Calibri"/>
          <w:b/>
          <w:sz w:val="22"/>
        </w:rPr>
        <w:t>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Hill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untry curre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tly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has two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Coordinators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19</w:t>
      </w:r>
      <w:r w:rsidRPr="00B27E53">
        <w:rPr>
          <w:rFonts w:cs="Calibri"/>
          <w:spacing w:val="-3"/>
          <w:sz w:val="22"/>
        </w:rPr>
        <w:t xml:space="preserve"> </w:t>
      </w:r>
      <w:r>
        <w:rPr>
          <w:rFonts w:cs="Calibri"/>
          <w:sz w:val="22"/>
        </w:rPr>
        <w:t xml:space="preserve">county, </w:t>
      </w:r>
      <w:r w:rsidRPr="00B27E53">
        <w:rPr>
          <w:rFonts w:cs="Calibri"/>
          <w:sz w:val="22"/>
        </w:rPr>
        <w:t>22,000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squ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mile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area.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will expand the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 Coordinators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provide a dedicated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Coordinator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Llano Counties served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by Hill Country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order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recruit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train 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</w:t>
      </w:r>
      <w:r w:rsidRPr="00B27E53">
        <w:rPr>
          <w:rFonts w:cs="Calibri"/>
          <w:spacing w:val="-1"/>
          <w:sz w:val="22"/>
        </w:rPr>
        <w:t>v</w:t>
      </w:r>
      <w:r w:rsidRPr="00B27E53">
        <w:rPr>
          <w:rFonts w:cs="Calibri"/>
          <w:sz w:val="22"/>
        </w:rPr>
        <w:t>ice providers.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 addition,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increase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in Blanco and Llano counties to </w:t>
      </w:r>
      <w:r w:rsidRPr="00B27E53">
        <w:rPr>
          <w:rFonts w:cs="Calibri"/>
          <w:spacing w:val="1"/>
          <w:sz w:val="22"/>
        </w:rPr>
        <w:t>mee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erapy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ps</w:t>
      </w:r>
      <w:r w:rsidRPr="00B27E53">
        <w:rPr>
          <w:rFonts w:cs="Calibri"/>
          <w:spacing w:val="1"/>
          <w:sz w:val="22"/>
        </w:rPr>
        <w:t>yc</w:t>
      </w:r>
      <w:r w:rsidRPr="00B27E53">
        <w:rPr>
          <w:rFonts w:cs="Calibri"/>
          <w:sz w:val="22"/>
        </w:rPr>
        <w:t>hiatr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needs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needing more</w:t>
      </w:r>
      <w:r w:rsidRPr="00B27E53">
        <w:rPr>
          <w:rFonts w:cs="Calibri"/>
          <w:spacing w:val="-5"/>
          <w:sz w:val="22"/>
        </w:rPr>
        <w:t xml:space="preserve"> </w:t>
      </w:r>
      <w:r>
        <w:rPr>
          <w:rFonts w:cs="Calibri"/>
          <w:sz w:val="22"/>
        </w:rPr>
        <w:t xml:space="preserve">than peer services. </w:t>
      </w: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receives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funding from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U.S.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Health and Human Services; however,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none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funds will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this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166103" w:rsidRPr="00B27E53" w:rsidRDefault="00166103" w:rsidP="00166103">
      <w:pPr>
        <w:spacing w:before="13" w:line="280" w:lineRule="exact"/>
        <w:rPr>
          <w:sz w:val="22"/>
        </w:rPr>
      </w:pPr>
    </w:p>
    <w:p w:rsidR="00166103" w:rsidRPr="00B27E53" w:rsidRDefault="00166103" w:rsidP="00166103">
      <w:pPr>
        <w:ind w:right="-20" w:firstLine="1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Related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Category</w:t>
      </w:r>
      <w:r w:rsidRPr="00B27E53">
        <w:rPr>
          <w:rFonts w:cs="Calibri"/>
          <w:b/>
          <w:bCs/>
          <w:spacing w:val="-9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3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 xml:space="preserve">Outcome </w:t>
      </w:r>
      <w:r w:rsidRPr="00B27E53">
        <w:rPr>
          <w:rFonts w:cs="Calibri"/>
          <w:b/>
          <w:bCs/>
          <w:spacing w:val="-1"/>
          <w:sz w:val="22"/>
        </w:rPr>
        <w:t>M</w:t>
      </w:r>
      <w:r w:rsidRPr="00B27E53">
        <w:rPr>
          <w:rFonts w:cs="Calibri"/>
          <w:b/>
          <w:bCs/>
          <w:sz w:val="22"/>
        </w:rPr>
        <w:t>ea</w:t>
      </w:r>
      <w:r w:rsidRPr="00B27E53">
        <w:rPr>
          <w:rFonts w:cs="Calibri"/>
          <w:b/>
          <w:bCs/>
          <w:spacing w:val="-1"/>
          <w:sz w:val="22"/>
        </w:rPr>
        <w:t>sur</w:t>
      </w:r>
      <w:r w:rsidRPr="00B27E53">
        <w:rPr>
          <w:rFonts w:cs="Calibri"/>
          <w:b/>
          <w:bCs/>
          <w:sz w:val="22"/>
        </w:rPr>
        <w:t xml:space="preserve">e(s): </w:t>
      </w:r>
    </w:p>
    <w:p w:rsidR="00166103" w:rsidRPr="00B27E53" w:rsidRDefault="00166103" w:rsidP="00166103">
      <w:pPr>
        <w:spacing w:before="1"/>
        <w:ind w:left="120" w:right="168"/>
        <w:rPr>
          <w:rFonts w:cs="Calibri"/>
          <w:sz w:val="22"/>
        </w:rPr>
      </w:pPr>
      <w:r w:rsidRPr="00B27E53">
        <w:rPr>
          <w:rFonts w:cs="Calibri"/>
          <w:sz w:val="22"/>
          <w:u w:color="000000"/>
        </w:rPr>
        <w:t>The following Category 3 measures have been proposed in 2014 to describe improvements to the patient population. IT-11.25 Daily Living Activities (DLA-20) In DY4 and DY5 we will report the sum of the average DLA score of all DLA-20 questionnaires completed during the measurement period for a denominator subset of all completed DLAs at Hill Country MHDD Centers for individuals receiving Veteran services divided by the total number of DLA-20 questionnaires completed during the measurement period for the same population.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sz w:val="22"/>
          <w:u w:color="000000"/>
        </w:rPr>
        <w:t>CMHC.5 Adherence to Antipsychotic Medications: In DY4 and DY5 will report adherence to antipsychotic medications in accordance with measure guidelines.</w:t>
      </w:r>
    </w:p>
    <w:p w:rsidR="00166103" w:rsidRPr="00B27E53" w:rsidRDefault="00166103" w:rsidP="00166103">
      <w:pPr>
        <w:spacing w:before="24"/>
        <w:ind w:right="-20"/>
        <w:rPr>
          <w:rFonts w:cs="Calibri"/>
          <w:sz w:val="22"/>
          <w:u w:val="single" w:color="000000"/>
        </w:rPr>
      </w:pPr>
    </w:p>
    <w:p w:rsidR="00166103" w:rsidRPr="00B27E53" w:rsidRDefault="00166103" w:rsidP="00166103">
      <w:pPr>
        <w:spacing w:before="24"/>
        <w:ind w:right="-20"/>
        <w:rPr>
          <w:rFonts w:cs="Calibri"/>
          <w:sz w:val="22"/>
        </w:rPr>
      </w:pPr>
      <w:r w:rsidRPr="00C74E54">
        <w:rPr>
          <w:rFonts w:cs="Calibri"/>
          <w:sz w:val="22"/>
          <w:u w:color="000000"/>
        </w:rPr>
        <w:t>Reasons/rationale</w:t>
      </w:r>
      <w:r w:rsidRPr="00C74E54">
        <w:rPr>
          <w:rFonts w:eastAsia="Times New Roman"/>
          <w:spacing w:val="-6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for</w:t>
      </w:r>
      <w:r w:rsidRPr="00C74E54">
        <w:rPr>
          <w:rFonts w:eastAsia="Times New Roman"/>
          <w:spacing w:val="-5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selecting</w:t>
      </w:r>
      <w:r w:rsidRPr="00C74E54">
        <w:rPr>
          <w:rFonts w:eastAsia="Times New Roman"/>
          <w:spacing w:val="-6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the</w:t>
      </w:r>
      <w:r w:rsidRPr="00C74E54">
        <w:rPr>
          <w:rFonts w:eastAsia="Times New Roman"/>
          <w:spacing w:val="-8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outcome</w:t>
      </w:r>
      <w:r w:rsidRPr="00C74E54">
        <w:rPr>
          <w:rFonts w:eastAsia="Times New Roman"/>
          <w:spacing w:val="-5"/>
          <w:sz w:val="22"/>
          <w:u w:color="000000"/>
        </w:rPr>
        <w:t xml:space="preserve"> </w:t>
      </w:r>
      <w:r w:rsidRPr="00C74E54">
        <w:rPr>
          <w:rFonts w:cs="Calibri"/>
          <w:sz w:val="22"/>
          <w:u w:color="000000"/>
        </w:rPr>
        <w:t>me</w:t>
      </w:r>
      <w:r w:rsidRPr="00C74E54">
        <w:rPr>
          <w:rFonts w:cs="Calibri"/>
          <w:spacing w:val="-1"/>
          <w:sz w:val="22"/>
          <w:u w:color="000000"/>
        </w:rPr>
        <w:t>a</w:t>
      </w:r>
      <w:r w:rsidRPr="00C74E54">
        <w:rPr>
          <w:rFonts w:cs="Calibri"/>
          <w:sz w:val="22"/>
          <w:u w:color="000000"/>
        </w:rPr>
        <w:t>sure:</w:t>
      </w:r>
      <w:r>
        <w:rPr>
          <w:rFonts w:cs="Calibri"/>
          <w:sz w:val="22"/>
        </w:rPr>
        <w:t xml:space="preserve"> </w:t>
      </w:r>
      <w:r w:rsidRPr="00B27E53">
        <w:rPr>
          <w:rFonts w:cs="Calibri"/>
          <w:sz w:val="22"/>
        </w:rPr>
        <w:t>Behavioral health issues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impact veterans’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health and thus their quality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life.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It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impacts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individual’s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self‐care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as well as their abili</w:t>
      </w:r>
      <w:r w:rsidRPr="00B27E53">
        <w:rPr>
          <w:rFonts w:cs="Calibri"/>
          <w:spacing w:val="-2"/>
          <w:sz w:val="22"/>
        </w:rPr>
        <w:t>t</w:t>
      </w:r>
      <w:r w:rsidRPr="00B27E53">
        <w:rPr>
          <w:rFonts w:cs="Calibri"/>
          <w:sz w:val="22"/>
        </w:rPr>
        <w:t>y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cope with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their envir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nment.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an individual is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unable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properly c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fo</w:t>
      </w:r>
      <w:r w:rsidRPr="00B27E53">
        <w:rPr>
          <w:rFonts w:cs="Calibri"/>
          <w:sz w:val="22"/>
        </w:rPr>
        <w:t>r themselves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cop</w:t>
      </w:r>
      <w:r w:rsidRPr="00B27E53">
        <w:rPr>
          <w:rFonts w:cs="Calibri"/>
          <w:sz w:val="22"/>
        </w:rPr>
        <w:t>e with their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local environment, they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greater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risk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unemployment and poor health.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 xml:space="preserve">The Activities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Daily Living will be utilized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provide an overview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functional status, determine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activity limitations, establish a baseline for treatment,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provide a g</w:t>
      </w:r>
      <w:r w:rsidRPr="00B27E53">
        <w:rPr>
          <w:rFonts w:cs="Calibri"/>
          <w:spacing w:val="1"/>
          <w:sz w:val="22"/>
        </w:rPr>
        <w:t>u</w:t>
      </w:r>
      <w:r w:rsidRPr="00B27E53">
        <w:rPr>
          <w:rFonts w:cs="Calibri"/>
          <w:sz w:val="22"/>
        </w:rPr>
        <w:t>ide for intervention planning, evaluate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interventions and monitor progress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and to plan for fu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ure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for discharge.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Activities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Daily Living will be measured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tilizing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Functional Assessment.</w:t>
      </w:r>
    </w:p>
    <w:p w:rsidR="00166103" w:rsidRPr="00B27E53" w:rsidRDefault="00166103" w:rsidP="00166103">
      <w:pPr>
        <w:spacing w:before="1" w:line="200" w:lineRule="exact"/>
        <w:rPr>
          <w:sz w:val="22"/>
        </w:rPr>
      </w:pPr>
    </w:p>
    <w:p w:rsidR="00166103" w:rsidRPr="00B27E53" w:rsidRDefault="00166103" w:rsidP="00166103">
      <w:pPr>
        <w:spacing w:line="239" w:lineRule="auto"/>
        <w:ind w:right="277"/>
        <w:rPr>
          <w:rFonts w:cs="Calibri"/>
          <w:sz w:val="22"/>
        </w:rPr>
      </w:pP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Functional Assessment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is a functional assessment,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proven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to 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reliable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valid, designed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assess what daily living areas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acted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by mental illness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disability.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assessment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tool identifies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where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outcomes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needed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so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clinicians can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 xml:space="preserve">address those functional deficits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individualized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plans.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 DLA‐20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is intended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by all disabilities</w:t>
      </w:r>
      <w:r w:rsidRPr="00B27E53">
        <w:rPr>
          <w:rFonts w:cs="Calibri"/>
          <w:spacing w:val="-1"/>
          <w:sz w:val="22"/>
        </w:rPr>
        <w:t xml:space="preserve"> an</w:t>
      </w:r>
      <w:r w:rsidRPr="00B27E53">
        <w:rPr>
          <w:rFonts w:cs="Calibri"/>
          <w:sz w:val="22"/>
        </w:rPr>
        <w:t>d ages.</w:t>
      </w:r>
      <w:r w:rsidRPr="00B27E53">
        <w:rPr>
          <w:rFonts w:cs="Calibri"/>
          <w:spacing w:val="48"/>
          <w:sz w:val="22"/>
        </w:rPr>
        <w:t xml:space="preserve"> </w:t>
      </w:r>
      <w:r w:rsidRPr="00B27E53">
        <w:rPr>
          <w:rFonts w:cs="Calibri"/>
          <w:sz w:val="22"/>
        </w:rPr>
        <w:t>Developmental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Disabilities and Alcohol/Drug Abuse forms are personalized for daily functional strengths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problems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associated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with those diagnoses.</w:t>
      </w:r>
    </w:p>
    <w:p w:rsidR="00166103" w:rsidRPr="00B27E53" w:rsidRDefault="00166103" w:rsidP="00166103">
      <w:pPr>
        <w:spacing w:before="2" w:line="200" w:lineRule="exact"/>
        <w:rPr>
          <w:sz w:val="22"/>
        </w:rPr>
      </w:pPr>
    </w:p>
    <w:p w:rsidR="00166103" w:rsidRPr="00B27E53" w:rsidRDefault="00166103" w:rsidP="00166103">
      <w:pPr>
        <w:spacing w:line="239" w:lineRule="auto"/>
        <w:ind w:right="549"/>
        <w:rPr>
          <w:rFonts w:cs="Calibri"/>
          <w:sz w:val="22"/>
        </w:rPr>
      </w:pPr>
      <w:r w:rsidRPr="00B27E53">
        <w:rPr>
          <w:rFonts w:cs="Calibri"/>
          <w:sz w:val="22"/>
        </w:rPr>
        <w:lastRenderedPageBreak/>
        <w:t>THE DLA‐20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utilizes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following </w:t>
      </w:r>
      <w:r w:rsidRPr="00B27E53">
        <w:rPr>
          <w:rFonts w:cs="Calibri"/>
          <w:spacing w:val="1"/>
          <w:sz w:val="22"/>
        </w:rPr>
        <w:t>2</w:t>
      </w:r>
      <w:r w:rsidRPr="00B27E53">
        <w:rPr>
          <w:rFonts w:cs="Calibri"/>
          <w:sz w:val="22"/>
        </w:rPr>
        <w:t>0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domains: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Health Practices,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Housing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Stability and Maintenance,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Communication, Safe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Managing Time,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Nutrition, Probl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Solving, Family Relationshi</w:t>
      </w:r>
      <w:r w:rsidRPr="00B27E53">
        <w:rPr>
          <w:rFonts w:cs="Calibri"/>
          <w:spacing w:val="-2"/>
          <w:sz w:val="22"/>
        </w:rPr>
        <w:t>p</w:t>
      </w:r>
      <w:r w:rsidRPr="00B27E53">
        <w:rPr>
          <w:rFonts w:cs="Calibri"/>
          <w:sz w:val="22"/>
        </w:rPr>
        <w:t>s,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Alcohol/</w:t>
      </w:r>
      <w:r w:rsidRPr="00B27E53">
        <w:rPr>
          <w:rFonts w:cs="Calibri"/>
          <w:spacing w:val="1"/>
          <w:sz w:val="22"/>
        </w:rPr>
        <w:t>D</w:t>
      </w:r>
      <w:r w:rsidRPr="00B27E53">
        <w:rPr>
          <w:rFonts w:cs="Calibri"/>
          <w:sz w:val="22"/>
        </w:rPr>
        <w:t>rug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Leisure,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Comm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nity Resources,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Social Network,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Sex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ality, Productivity,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Coping Skills, Behavior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Norms,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Personal Care/Hygiene,</w:t>
      </w:r>
      <w:r w:rsidRPr="00B27E53">
        <w:rPr>
          <w:rFonts w:cs="Calibri"/>
          <w:spacing w:val="-14"/>
          <w:sz w:val="22"/>
        </w:rPr>
        <w:t xml:space="preserve"> </w:t>
      </w:r>
      <w:r w:rsidRPr="00B27E53">
        <w:rPr>
          <w:rFonts w:cs="Calibri"/>
          <w:sz w:val="22"/>
        </w:rPr>
        <w:t>Gr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ming,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and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Dress.</w:t>
      </w:r>
    </w:p>
    <w:p w:rsidR="00166103" w:rsidRPr="00B27E53" w:rsidRDefault="00166103" w:rsidP="00166103">
      <w:pPr>
        <w:spacing w:before="2" w:line="200" w:lineRule="exact"/>
        <w:rPr>
          <w:sz w:val="22"/>
        </w:rPr>
      </w:pPr>
    </w:p>
    <w:p w:rsidR="00166103" w:rsidRPr="00B27E53" w:rsidRDefault="00166103" w:rsidP="00166103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Projects:</w:t>
      </w:r>
    </w:p>
    <w:p w:rsidR="00166103" w:rsidRPr="00B27E53" w:rsidRDefault="00166103" w:rsidP="00166103">
      <w:pPr>
        <w:ind w:right="205"/>
        <w:rPr>
          <w:rFonts w:cs="Calibri"/>
          <w:sz w:val="22"/>
        </w:rPr>
      </w:pPr>
      <w:r w:rsidRPr="00B27E53">
        <w:rPr>
          <w:rFonts w:cs="Calibri"/>
          <w:sz w:val="22"/>
        </w:rPr>
        <w:t>Provision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Veteran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 xml:space="preserve">Mental Health 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rvi</w:t>
      </w:r>
      <w:r w:rsidRPr="00B27E53">
        <w:rPr>
          <w:rFonts w:cs="Calibri"/>
          <w:spacing w:val="1"/>
          <w:sz w:val="22"/>
        </w:rPr>
        <w:t>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as 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n alternati</w:t>
      </w:r>
      <w:r w:rsidRPr="00B27E53">
        <w:rPr>
          <w:rFonts w:cs="Calibri"/>
          <w:spacing w:val="-2"/>
          <w:sz w:val="22"/>
        </w:rPr>
        <w:t>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inpatient and eme</w:t>
      </w:r>
      <w:r w:rsidRPr="00B27E53">
        <w:rPr>
          <w:rFonts w:cs="Calibri"/>
          <w:spacing w:val="-1"/>
          <w:sz w:val="22"/>
        </w:rPr>
        <w:t>r</w:t>
      </w:r>
      <w:r w:rsidRPr="00B27E53">
        <w:rPr>
          <w:rFonts w:cs="Calibri"/>
          <w:sz w:val="22"/>
        </w:rPr>
        <w:t>gency department</w:t>
      </w:r>
      <w:r w:rsidRPr="00B27E53">
        <w:rPr>
          <w:rFonts w:cs="Calibri"/>
          <w:spacing w:val="-12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inforc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objectives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for all 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behavioral 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vided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by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through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(#133340307.2.1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C</w:t>
      </w:r>
      <w:r w:rsidRPr="00B27E53">
        <w:rPr>
          <w:rFonts w:cs="Calibri"/>
          <w:spacing w:val="1"/>
          <w:sz w:val="22"/>
        </w:rPr>
        <w:t>o</w:t>
      </w:r>
      <w:r w:rsidRPr="00B27E53">
        <w:rPr>
          <w:rFonts w:cs="Calibri"/>
          <w:sz w:val="22"/>
        </w:rPr>
        <w:t>‐occurring Psychiatric 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Substance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Use Disorder,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#133340307.2.2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Trauma I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formed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Ca</w:t>
      </w:r>
      <w:r w:rsidRPr="00B27E53">
        <w:rPr>
          <w:rFonts w:cs="Calibri"/>
          <w:spacing w:val="-1"/>
          <w:sz w:val="22"/>
        </w:rPr>
        <w:t>re</w:t>
      </w:r>
      <w:r w:rsidRPr="00B27E53">
        <w:rPr>
          <w:rFonts w:cs="Calibri"/>
          <w:sz w:val="22"/>
        </w:rPr>
        <w:t>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#133340307.2.3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rtual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Psychiatric and Clinical Guidance, and #133340307.2.4</w:t>
      </w:r>
      <w:r w:rsidRPr="00B27E53">
        <w:rPr>
          <w:rFonts w:cs="Calibri"/>
          <w:spacing w:val="-16"/>
          <w:sz w:val="22"/>
        </w:rPr>
        <w:t xml:space="preserve"> </w:t>
      </w:r>
      <w:r w:rsidRPr="00B27E53">
        <w:rPr>
          <w:rFonts w:cs="Calibri"/>
          <w:sz w:val="22"/>
        </w:rPr>
        <w:t>Whole Health Peer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Support) by providing sp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ialized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veterans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tha</w:t>
      </w:r>
      <w:r w:rsidRPr="00B27E53">
        <w:rPr>
          <w:rFonts w:cs="Calibri"/>
          <w:sz w:val="22"/>
        </w:rPr>
        <w:t>t if not add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essed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result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needing inpatient psychiatric services.</w:t>
      </w:r>
      <w:r w:rsidRPr="00B27E53">
        <w:rPr>
          <w:rFonts w:cs="Calibri"/>
          <w:spacing w:val="45"/>
          <w:sz w:val="22"/>
        </w:rPr>
        <w:t xml:space="preserve"> </w:t>
      </w:r>
      <w:r w:rsidRPr="00B27E53">
        <w:rPr>
          <w:rFonts w:cs="Calibri"/>
          <w:sz w:val="22"/>
        </w:rPr>
        <w:t>Providing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ser</w:t>
      </w:r>
      <w:r w:rsidRPr="00B27E53">
        <w:rPr>
          <w:rFonts w:cs="Calibri"/>
          <w:sz w:val="22"/>
        </w:rPr>
        <w:t>v</w:t>
      </w:r>
      <w:r w:rsidRPr="00B27E53">
        <w:rPr>
          <w:rFonts w:cs="Calibri"/>
          <w:spacing w:val="1"/>
          <w:sz w:val="22"/>
        </w:rPr>
        <w:t>ice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in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community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enables t</w:t>
      </w:r>
      <w:r w:rsidRPr="00B27E53">
        <w:rPr>
          <w:rFonts w:cs="Calibri"/>
          <w:spacing w:val="-1"/>
          <w:sz w:val="22"/>
        </w:rPr>
        <w:t>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individual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move forward with treatments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be more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succe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sful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 their recovery.</w:t>
      </w:r>
      <w:r w:rsidRPr="00B27E53">
        <w:rPr>
          <w:rFonts w:cs="Calibri"/>
          <w:spacing w:val="44"/>
          <w:sz w:val="22"/>
        </w:rPr>
        <w:t xml:space="preserve"> </w:t>
      </w:r>
      <w:r w:rsidRPr="00B27E53">
        <w:rPr>
          <w:rFonts w:cs="Calibri"/>
          <w:sz w:val="22"/>
        </w:rPr>
        <w:t>In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addition, by providing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in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community, ex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z w:val="22"/>
        </w:rPr>
        <w:t>erb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tion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symptoms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reduced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resulti</w:t>
      </w:r>
      <w:r w:rsidRPr="00B27E53">
        <w:rPr>
          <w:rFonts w:cs="Calibri"/>
          <w:spacing w:val="-2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in a reduction </w:t>
      </w:r>
      <w:r w:rsidRPr="00B27E53">
        <w:rPr>
          <w:rFonts w:cs="Calibri"/>
          <w:spacing w:val="-1"/>
          <w:sz w:val="22"/>
        </w:rPr>
        <w:t xml:space="preserve">of </w:t>
      </w:r>
      <w:r w:rsidRPr="00B27E53">
        <w:rPr>
          <w:rFonts w:cs="Calibri"/>
          <w:sz w:val="22"/>
        </w:rPr>
        <w:t>Emer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ncy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Department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z w:val="22"/>
        </w:rPr>
        <w:t>utilization and potentially preventa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>le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hospital admissions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(RD‐1‐3).</w:t>
      </w:r>
    </w:p>
    <w:p w:rsidR="00166103" w:rsidRPr="00B27E53" w:rsidRDefault="00166103" w:rsidP="00166103">
      <w:pPr>
        <w:spacing w:before="13" w:line="280" w:lineRule="exact"/>
        <w:rPr>
          <w:sz w:val="22"/>
        </w:rPr>
      </w:pPr>
    </w:p>
    <w:p w:rsidR="00166103" w:rsidRPr="00B27E53" w:rsidRDefault="00166103" w:rsidP="00166103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Relationship</w:t>
      </w:r>
      <w:r w:rsidRPr="00B27E53">
        <w:rPr>
          <w:rFonts w:cs="Calibri"/>
          <w:b/>
          <w:bCs/>
          <w:spacing w:val="-1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to</w:t>
      </w:r>
      <w:r w:rsidRPr="00B27E53">
        <w:rPr>
          <w:rFonts w:cs="Calibri"/>
          <w:b/>
          <w:bCs/>
          <w:spacing w:val="-2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Other</w:t>
      </w:r>
      <w:r w:rsidRPr="00B27E53">
        <w:rPr>
          <w:rFonts w:cs="Calibri"/>
          <w:b/>
          <w:bCs/>
          <w:spacing w:val="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Performing Providers’ Projects in</w:t>
      </w:r>
      <w:r w:rsidRPr="00B27E53">
        <w:rPr>
          <w:rFonts w:cs="Calibri"/>
          <w:b/>
          <w:bCs/>
          <w:spacing w:val="-3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RHP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and</w:t>
      </w:r>
      <w:r w:rsidRPr="00B27E53">
        <w:rPr>
          <w:rFonts w:cs="Calibri"/>
          <w:b/>
          <w:bCs/>
          <w:spacing w:val="-3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Plan</w:t>
      </w:r>
      <w:r w:rsidRPr="00B27E53">
        <w:rPr>
          <w:rFonts w:cs="Calibri"/>
          <w:b/>
          <w:bCs/>
          <w:spacing w:val="-5"/>
          <w:sz w:val="22"/>
        </w:rPr>
        <w:t xml:space="preserve"> </w:t>
      </w:r>
      <w:r w:rsidRPr="00B27E53">
        <w:rPr>
          <w:rFonts w:cs="Calibri"/>
          <w:b/>
          <w:bCs/>
          <w:spacing w:val="1"/>
          <w:sz w:val="22"/>
        </w:rPr>
        <w:t>fo</w:t>
      </w:r>
      <w:r w:rsidRPr="00B27E53">
        <w:rPr>
          <w:rFonts w:cs="Calibri"/>
          <w:b/>
          <w:bCs/>
          <w:sz w:val="22"/>
        </w:rPr>
        <w:t>r Learning</w:t>
      </w:r>
      <w:r w:rsidRPr="00B27E53">
        <w:rPr>
          <w:rFonts w:cs="Calibri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Collaborative:</w:t>
      </w:r>
    </w:p>
    <w:p w:rsidR="00166103" w:rsidRPr="00B27E53" w:rsidRDefault="00166103" w:rsidP="00166103">
      <w:pPr>
        <w:ind w:right="223"/>
        <w:rPr>
          <w:rFonts w:cs="Calibri"/>
          <w:sz w:val="22"/>
        </w:rPr>
      </w:pPr>
      <w:r w:rsidRPr="00B27E53">
        <w:rPr>
          <w:rFonts w:cs="Calibri"/>
          <w:sz w:val="22"/>
        </w:rPr>
        <w:t>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local mental health authority that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within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following counties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8:</w:t>
      </w:r>
      <w:r w:rsidRPr="00B27E53">
        <w:rPr>
          <w:rFonts w:cs="Calibri"/>
          <w:spacing w:val="52"/>
          <w:sz w:val="22"/>
        </w:rPr>
        <w:t xml:space="preserve"> </w:t>
      </w:r>
      <w:r w:rsidRPr="00B27E53">
        <w:rPr>
          <w:rFonts w:cs="Calibri"/>
          <w:sz w:val="22"/>
        </w:rPr>
        <w:t>Blanco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Llano.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other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three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local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 health authorities (Bluebonnet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Trails, Center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for Life 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sourc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s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d Central C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unties) provides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mental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health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remaining counties within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and service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areas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do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not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overlap.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other provider in RHP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8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is specifically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seeking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assist</w:t>
      </w:r>
      <w:r w:rsidRPr="00B27E53">
        <w:rPr>
          <w:rFonts w:cs="Calibri"/>
          <w:spacing w:val="2"/>
          <w:sz w:val="22"/>
        </w:rPr>
        <w:t xml:space="preserve"> </w:t>
      </w:r>
      <w:r w:rsidRPr="00B27E53">
        <w:rPr>
          <w:rFonts w:cs="Calibri"/>
          <w:sz w:val="22"/>
        </w:rPr>
        <w:t>veterans;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-2"/>
          <w:sz w:val="22"/>
        </w:rPr>
        <w:t>o</w:t>
      </w:r>
      <w:r w:rsidRPr="00B27E53">
        <w:rPr>
          <w:rFonts w:cs="Calibri"/>
          <w:sz w:val="22"/>
        </w:rPr>
        <w:t>wever,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a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providers are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tar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eti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g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specific populations.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>These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include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Central Co</w:t>
      </w:r>
      <w:r w:rsidRPr="00B27E53">
        <w:rPr>
          <w:rFonts w:cs="Calibri"/>
          <w:spacing w:val="-2"/>
          <w:sz w:val="22"/>
        </w:rPr>
        <w:t>u</w:t>
      </w:r>
      <w:r w:rsidRPr="00B27E53">
        <w:rPr>
          <w:rFonts w:cs="Calibri"/>
          <w:sz w:val="22"/>
        </w:rPr>
        <w:t>nties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Temple Day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project (#081771001.2.3),</w:t>
      </w:r>
      <w:r w:rsidRPr="00B27E53">
        <w:rPr>
          <w:rFonts w:cs="Calibri"/>
          <w:spacing w:val="-18"/>
          <w:sz w:val="22"/>
        </w:rPr>
        <w:t xml:space="preserve"> </w:t>
      </w:r>
      <w:r w:rsidRPr="00B27E53">
        <w:rPr>
          <w:rFonts w:cs="Calibri"/>
          <w:sz w:val="22"/>
        </w:rPr>
        <w:t>Bluebonnet Trails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ACT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Team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(#126844305.2.3)</w:t>
      </w:r>
      <w:r w:rsidRPr="00B27E53">
        <w:rPr>
          <w:rFonts w:cs="Calibri"/>
          <w:spacing w:val="-17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 xml:space="preserve">and </w:t>
      </w:r>
      <w:r w:rsidRPr="00B27E53">
        <w:rPr>
          <w:rFonts w:cs="Calibri"/>
          <w:sz w:val="22"/>
        </w:rPr>
        <w:t>Bluebonnet Trails’ Transitional Housing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(#126844305.2.1).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is committed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</w:t>
      </w:r>
      <w:r w:rsidRPr="00B27E53">
        <w:rPr>
          <w:rFonts w:cs="Calibri"/>
          <w:spacing w:val="1"/>
          <w:sz w:val="22"/>
        </w:rPr>
        <w:t>n</w:t>
      </w:r>
      <w:r w:rsidRPr="00B27E53">
        <w:rPr>
          <w:rFonts w:cs="Calibri"/>
          <w:sz w:val="22"/>
        </w:rPr>
        <w:t>going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advancement</w:t>
      </w:r>
      <w:r w:rsidRPr="00B27E53">
        <w:rPr>
          <w:rFonts w:cs="Calibri"/>
          <w:spacing w:val="-13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for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individuals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serve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and is willing to participa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1"/>
          <w:sz w:val="22"/>
        </w:rPr>
        <w:t xml:space="preserve"> i</w:t>
      </w:r>
      <w:r w:rsidRPr="00B27E53">
        <w:rPr>
          <w:rFonts w:cs="Calibri"/>
          <w:sz w:val="22"/>
        </w:rPr>
        <w:t>n learning collaboratives with other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providers within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reg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on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to continually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m</w:t>
      </w:r>
      <w:r w:rsidRPr="00B27E53">
        <w:rPr>
          <w:rFonts w:cs="Calibri"/>
          <w:spacing w:val="-1"/>
          <w:sz w:val="22"/>
        </w:rPr>
        <w:t>p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-1"/>
          <w:sz w:val="22"/>
        </w:rPr>
        <w:t>ov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services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dat</w:t>
      </w:r>
      <w:r w:rsidRPr="00B27E53">
        <w:rPr>
          <w:rFonts w:cs="Calibri"/>
          <w:sz w:val="22"/>
        </w:rPr>
        <w:t>a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collection and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identify how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ddress additional needs that may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ari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e. Hill Country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will partici</w:t>
      </w:r>
      <w:r w:rsidRPr="00B27E53">
        <w:rPr>
          <w:rFonts w:cs="Calibri"/>
          <w:spacing w:val="-2"/>
          <w:sz w:val="22"/>
        </w:rPr>
        <w:t>p</w:t>
      </w:r>
      <w:r w:rsidRPr="00B27E53">
        <w:rPr>
          <w:rFonts w:cs="Calibri"/>
          <w:sz w:val="22"/>
        </w:rPr>
        <w:t>ate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in learning collaboratives that meets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semi‐annually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 xml:space="preserve">discuss local disparities 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 care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 xml:space="preserve">and </w:t>
      </w:r>
      <w:r w:rsidRPr="00B27E53">
        <w:rPr>
          <w:rFonts w:cs="Calibri"/>
          <w:spacing w:val="-1"/>
          <w:sz w:val="22"/>
        </w:rPr>
        <w:t>th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ways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they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have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successfully gathered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l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z w:val="22"/>
        </w:rPr>
        <w:t>vant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data and ultimately better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served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popu</w:t>
      </w:r>
      <w:r w:rsidRPr="00B27E53">
        <w:rPr>
          <w:rFonts w:cs="Calibri"/>
          <w:spacing w:val="1"/>
          <w:sz w:val="22"/>
        </w:rPr>
        <w:t>l</w:t>
      </w:r>
      <w:r w:rsidRPr="00B27E53">
        <w:rPr>
          <w:rFonts w:cs="Calibri"/>
          <w:sz w:val="22"/>
        </w:rPr>
        <w:t>ations in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projects.</w:t>
      </w:r>
    </w:p>
    <w:p w:rsidR="00166103" w:rsidRPr="00B27E53" w:rsidRDefault="00166103" w:rsidP="00166103">
      <w:pPr>
        <w:spacing w:before="14" w:line="280" w:lineRule="exact"/>
        <w:rPr>
          <w:sz w:val="22"/>
        </w:rPr>
      </w:pPr>
    </w:p>
    <w:p w:rsidR="00166103" w:rsidRPr="00B27E53" w:rsidRDefault="00166103" w:rsidP="00166103">
      <w:pPr>
        <w:ind w:right="-20"/>
        <w:rPr>
          <w:rFonts w:cs="Calibri"/>
          <w:sz w:val="22"/>
        </w:rPr>
      </w:pPr>
      <w:r w:rsidRPr="00B27E53">
        <w:rPr>
          <w:rFonts w:cs="Calibri"/>
          <w:b/>
          <w:bCs/>
          <w:sz w:val="22"/>
        </w:rPr>
        <w:t>Project</w:t>
      </w:r>
      <w:r w:rsidRPr="00B27E53">
        <w:rPr>
          <w:rFonts w:cs="Calibri"/>
          <w:b/>
          <w:bCs/>
          <w:spacing w:val="-1"/>
          <w:sz w:val="22"/>
        </w:rPr>
        <w:t xml:space="preserve"> </w:t>
      </w:r>
      <w:r w:rsidRPr="00B27E53">
        <w:rPr>
          <w:rFonts w:cs="Calibri"/>
          <w:b/>
          <w:bCs/>
          <w:sz w:val="22"/>
        </w:rPr>
        <w:t>Valuation:</w:t>
      </w:r>
    </w:p>
    <w:p w:rsidR="00166103" w:rsidRPr="00B27E53" w:rsidRDefault="00166103" w:rsidP="00166103">
      <w:pPr>
        <w:ind w:right="234"/>
        <w:rPr>
          <w:rFonts w:cs="Calibri"/>
          <w:sz w:val="22"/>
        </w:rPr>
      </w:pP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valuation 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weighted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>avera</w:t>
      </w:r>
      <w:r w:rsidRPr="00B27E53">
        <w:rPr>
          <w:rFonts w:cs="Calibri"/>
          <w:spacing w:val="-1"/>
          <w:sz w:val="22"/>
        </w:rPr>
        <w:t>g</w:t>
      </w:r>
      <w:r w:rsidRPr="00B27E53">
        <w:rPr>
          <w:rFonts w:cs="Calibri"/>
          <w:sz w:val="22"/>
        </w:rPr>
        <w:t>e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Achiev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ng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Waiver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Goals, Addressing Community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Needs,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Scope, </w:t>
      </w:r>
      <w:r w:rsidRPr="00B27E53">
        <w:rPr>
          <w:rFonts w:cs="Calibri"/>
          <w:spacing w:val="-1"/>
          <w:sz w:val="22"/>
        </w:rPr>
        <w:t>an</w:t>
      </w:r>
      <w:r w:rsidRPr="00B27E53">
        <w:rPr>
          <w:rFonts w:cs="Calibri"/>
          <w:sz w:val="22"/>
        </w:rPr>
        <w:t>d 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Investment.</w:t>
      </w:r>
      <w:r w:rsidRPr="00B27E53">
        <w:rPr>
          <w:rFonts w:cs="Calibri"/>
          <w:spacing w:val="42"/>
          <w:sz w:val="22"/>
        </w:rPr>
        <w:t xml:space="preserve"> </w:t>
      </w:r>
      <w:r w:rsidRPr="00B27E53">
        <w:rPr>
          <w:rFonts w:cs="Calibri"/>
          <w:sz w:val="22"/>
        </w:rPr>
        <w:t>The valuation for 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2"/>
          <w:sz w:val="22"/>
        </w:rPr>
        <w:t>r</w:t>
      </w:r>
      <w:r w:rsidRPr="00B27E53">
        <w:rPr>
          <w:rFonts w:cs="Calibri"/>
          <w:sz w:val="22"/>
        </w:rPr>
        <w:t>oject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 xml:space="preserve">was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economic evaluation model and ex</w:t>
      </w:r>
      <w:r w:rsidRPr="00B27E53">
        <w:rPr>
          <w:rFonts w:cs="Calibri"/>
          <w:spacing w:val="-1"/>
          <w:sz w:val="22"/>
        </w:rPr>
        <w:t>t</w:t>
      </w:r>
      <w:r w:rsidRPr="00B27E53">
        <w:rPr>
          <w:rFonts w:cs="Calibri"/>
          <w:spacing w:val="1"/>
          <w:sz w:val="22"/>
        </w:rPr>
        <w:t>e</w:t>
      </w:r>
      <w:r w:rsidRPr="00B27E53">
        <w:rPr>
          <w:rFonts w:cs="Calibri"/>
          <w:spacing w:val="-1"/>
          <w:sz w:val="22"/>
        </w:rPr>
        <w:t>n</w:t>
      </w:r>
      <w:r w:rsidRPr="00B27E53">
        <w:rPr>
          <w:rFonts w:cs="Calibri"/>
          <w:sz w:val="22"/>
        </w:rPr>
        <w:t>sive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literat</w:t>
      </w:r>
      <w:r w:rsidRPr="00B27E53">
        <w:rPr>
          <w:rFonts w:cs="Calibri"/>
          <w:spacing w:val="-1"/>
          <w:sz w:val="22"/>
        </w:rPr>
        <w:t>u</w:t>
      </w:r>
      <w:r w:rsidRPr="00B27E53">
        <w:rPr>
          <w:rFonts w:cs="Calibri"/>
          <w:sz w:val="22"/>
        </w:rPr>
        <w:t>re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rev</w:t>
      </w:r>
      <w:r w:rsidRPr="00B27E53">
        <w:rPr>
          <w:rFonts w:cs="Calibri"/>
          <w:spacing w:val="-1"/>
          <w:sz w:val="22"/>
        </w:rPr>
        <w:t>i</w:t>
      </w:r>
      <w:r w:rsidRPr="00B27E53">
        <w:rPr>
          <w:rFonts w:cs="Calibri"/>
          <w:sz w:val="22"/>
        </w:rPr>
        <w:t>ew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>conducted by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professors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University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Houston School</w:t>
      </w:r>
      <w:r w:rsidRPr="00B27E53">
        <w:rPr>
          <w:rFonts w:cs="Calibri"/>
          <w:spacing w:val="1"/>
          <w:sz w:val="22"/>
        </w:rPr>
        <w:t xml:space="preserve"> o</w:t>
      </w:r>
      <w:r w:rsidRPr="00B27E53">
        <w:rPr>
          <w:rFonts w:cs="Calibri"/>
          <w:sz w:val="22"/>
        </w:rPr>
        <w:t>f Public Hea</w:t>
      </w:r>
      <w:r w:rsidRPr="00B27E53">
        <w:rPr>
          <w:rFonts w:cs="Calibri"/>
          <w:spacing w:val="-1"/>
          <w:sz w:val="22"/>
        </w:rPr>
        <w:t>l</w:t>
      </w:r>
      <w:r w:rsidRPr="00B27E53">
        <w:rPr>
          <w:rFonts w:cs="Calibri"/>
          <w:sz w:val="22"/>
        </w:rPr>
        <w:t>th and University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Texas at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Austin Center</w:t>
      </w:r>
      <w:r w:rsidRPr="00B27E53">
        <w:rPr>
          <w:rFonts w:cs="Calibri"/>
          <w:spacing w:val="-6"/>
          <w:sz w:val="22"/>
        </w:rPr>
        <w:t xml:space="preserve"> </w:t>
      </w:r>
      <w:r w:rsidRPr="00B27E53">
        <w:rPr>
          <w:rFonts w:cs="Calibri"/>
          <w:sz w:val="22"/>
        </w:rPr>
        <w:t>for Social Work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Rese</w:t>
      </w:r>
      <w:r w:rsidRPr="00B27E53">
        <w:rPr>
          <w:rFonts w:cs="Calibri"/>
          <w:spacing w:val="-1"/>
          <w:sz w:val="22"/>
        </w:rPr>
        <w:t>a</w:t>
      </w:r>
      <w:r w:rsidRPr="00B27E53">
        <w:rPr>
          <w:rFonts w:cs="Calibri"/>
          <w:sz w:val="22"/>
        </w:rPr>
        <w:t>rch.</w:t>
      </w:r>
      <w:r w:rsidRPr="00B27E53">
        <w:rPr>
          <w:rFonts w:cs="Calibri"/>
          <w:spacing w:val="47"/>
          <w:sz w:val="22"/>
        </w:rPr>
        <w:t xml:space="preserve"> </w:t>
      </w:r>
      <w:r w:rsidRPr="00B27E53">
        <w:rPr>
          <w:rFonts w:cs="Calibri"/>
          <w:sz w:val="22"/>
        </w:rPr>
        <w:t>The valuation is support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d by cost‐utility analysis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which mea</w:t>
      </w:r>
      <w:r w:rsidRPr="00B27E53">
        <w:rPr>
          <w:rFonts w:cs="Calibri"/>
          <w:spacing w:val="-1"/>
          <w:sz w:val="22"/>
        </w:rPr>
        <w:t>s</w:t>
      </w:r>
      <w:r w:rsidRPr="00B27E53">
        <w:rPr>
          <w:rFonts w:cs="Calibri"/>
          <w:sz w:val="22"/>
        </w:rPr>
        <w:t>ures program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cost in dollars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and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health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consequences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in utilit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‐weighted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>units called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qualit</w:t>
      </w:r>
      <w:r w:rsidRPr="00B27E53">
        <w:rPr>
          <w:rFonts w:cs="Calibri"/>
          <w:spacing w:val="1"/>
          <w:sz w:val="22"/>
        </w:rPr>
        <w:t>y</w:t>
      </w:r>
      <w:r w:rsidRPr="00B27E53">
        <w:rPr>
          <w:rFonts w:cs="Calibri"/>
          <w:sz w:val="22"/>
        </w:rPr>
        <w:t>‐ adjusted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lif</w:t>
      </w:r>
      <w:r w:rsidRPr="00B27E53">
        <w:rPr>
          <w:rFonts w:cs="Calibri"/>
          <w:spacing w:val="-1"/>
          <w:sz w:val="22"/>
        </w:rPr>
        <w:t>e</w:t>
      </w:r>
      <w:r w:rsidRPr="00B27E53">
        <w:rPr>
          <w:rFonts w:cs="Calibri"/>
          <w:sz w:val="22"/>
        </w:rPr>
        <w:t>‐years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(QALYs).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 xml:space="preserve">QALYs </w:t>
      </w:r>
      <w:r w:rsidRPr="00B27E53">
        <w:rPr>
          <w:rFonts w:cs="Calibri"/>
          <w:spacing w:val="1"/>
          <w:sz w:val="22"/>
        </w:rPr>
        <w:t>i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>c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pacing w:val="1"/>
          <w:sz w:val="22"/>
        </w:rPr>
        <w:t>r</w:t>
      </w:r>
      <w:r w:rsidRPr="00B27E53">
        <w:rPr>
          <w:rFonts w:cs="Calibri"/>
          <w:sz w:val="22"/>
        </w:rPr>
        <w:t>p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r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costs averted</w:t>
      </w:r>
      <w:r w:rsidRPr="00B27E53">
        <w:rPr>
          <w:rFonts w:cs="Calibri"/>
          <w:spacing w:val="-8"/>
          <w:sz w:val="22"/>
        </w:rPr>
        <w:t xml:space="preserve"> </w:t>
      </w:r>
      <w:r w:rsidRPr="00B27E53">
        <w:rPr>
          <w:rFonts w:cs="Calibri"/>
          <w:sz w:val="22"/>
        </w:rPr>
        <w:t>when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known (e.g.,</w:t>
      </w:r>
      <w:r w:rsidRPr="00B27E53">
        <w:rPr>
          <w:rFonts w:cs="Calibri"/>
          <w:spacing w:val="-5"/>
          <w:sz w:val="22"/>
        </w:rPr>
        <w:t xml:space="preserve"> </w:t>
      </w:r>
      <w:r w:rsidRPr="00B27E53">
        <w:rPr>
          <w:rFonts w:cs="Calibri"/>
          <w:sz w:val="22"/>
        </w:rPr>
        <w:t>emergency room visits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pacing w:val="1"/>
          <w:sz w:val="22"/>
        </w:rPr>
        <w:t>t</w:t>
      </w:r>
      <w:r w:rsidRPr="00B27E53">
        <w:rPr>
          <w:rFonts w:cs="Calibri"/>
          <w:sz w:val="22"/>
        </w:rPr>
        <w:t>h</w:t>
      </w:r>
      <w:r w:rsidRPr="00B27E53">
        <w:rPr>
          <w:rFonts w:cs="Calibri"/>
          <w:spacing w:val="1"/>
          <w:sz w:val="22"/>
        </w:rPr>
        <w:t>a</w:t>
      </w:r>
      <w:r w:rsidRPr="00B27E53">
        <w:rPr>
          <w:rFonts w:cs="Calibri"/>
          <w:sz w:val="22"/>
        </w:rPr>
        <w:t>t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area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avoided).</w:t>
      </w:r>
      <w:r w:rsidRPr="00B27E53">
        <w:rPr>
          <w:rFonts w:cs="Calibri"/>
          <w:spacing w:val="53"/>
          <w:sz w:val="22"/>
        </w:rPr>
        <w:t xml:space="preserve"> </w:t>
      </w:r>
      <w:r w:rsidRPr="00B27E53">
        <w:rPr>
          <w:rFonts w:cs="Calibri"/>
          <w:sz w:val="22"/>
        </w:rPr>
        <w:t>The proposed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program’s</w:t>
      </w:r>
      <w:r w:rsidRPr="00B27E53">
        <w:rPr>
          <w:rFonts w:cs="Calibri"/>
          <w:spacing w:val="-11"/>
          <w:sz w:val="22"/>
        </w:rPr>
        <w:t xml:space="preserve"> </w:t>
      </w:r>
      <w:r w:rsidRPr="00B27E53">
        <w:rPr>
          <w:rFonts w:cs="Calibri"/>
          <w:sz w:val="22"/>
        </w:rPr>
        <w:t xml:space="preserve">value 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 a monetary</w:t>
      </w:r>
      <w:r w:rsidRPr="00B27E53">
        <w:rPr>
          <w:rFonts w:cs="Calibri"/>
          <w:spacing w:val="-10"/>
          <w:sz w:val="22"/>
        </w:rPr>
        <w:t xml:space="preserve"> </w:t>
      </w:r>
      <w:r w:rsidRPr="00B27E53">
        <w:rPr>
          <w:rFonts w:cs="Calibri"/>
          <w:sz w:val="22"/>
        </w:rPr>
        <w:t xml:space="preserve">value </w:t>
      </w:r>
      <w:r w:rsidRPr="00B27E53">
        <w:rPr>
          <w:rFonts w:cs="Calibri"/>
          <w:spacing w:val="-1"/>
          <w:sz w:val="22"/>
        </w:rPr>
        <w:t>of</w:t>
      </w:r>
      <w:r w:rsidRPr="00B27E53">
        <w:rPr>
          <w:rFonts w:cs="Calibri"/>
          <w:sz w:val="22"/>
        </w:rPr>
        <w:t xml:space="preserve"> $50,000</w:t>
      </w:r>
      <w:r w:rsidRPr="00B27E53">
        <w:rPr>
          <w:rFonts w:cs="Calibri"/>
          <w:spacing w:val="-9"/>
          <w:sz w:val="22"/>
        </w:rPr>
        <w:t xml:space="preserve"> </w:t>
      </w:r>
      <w:r w:rsidRPr="00B27E53">
        <w:rPr>
          <w:rFonts w:cs="Calibri"/>
          <w:sz w:val="22"/>
        </w:rPr>
        <w:t>per</w:t>
      </w:r>
      <w:r w:rsidRPr="00B27E53">
        <w:rPr>
          <w:rFonts w:cs="Calibri"/>
          <w:spacing w:val="-2"/>
          <w:sz w:val="22"/>
        </w:rPr>
        <w:t xml:space="preserve"> </w:t>
      </w:r>
      <w:r w:rsidRPr="00B27E53">
        <w:rPr>
          <w:rFonts w:cs="Calibri"/>
          <w:sz w:val="22"/>
        </w:rPr>
        <w:t>QALY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gained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due to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intervention multiplied </w:t>
      </w:r>
      <w:r w:rsidRPr="00B27E53">
        <w:rPr>
          <w:rFonts w:cs="Calibri"/>
          <w:spacing w:val="-1"/>
          <w:sz w:val="22"/>
        </w:rPr>
        <w:t>b</w:t>
      </w:r>
      <w:r w:rsidRPr="00B27E53">
        <w:rPr>
          <w:rFonts w:cs="Calibri"/>
          <w:sz w:val="22"/>
        </w:rPr>
        <w:t xml:space="preserve">y number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participant</w:t>
      </w:r>
      <w:r w:rsidRPr="00B27E53">
        <w:rPr>
          <w:rFonts w:cs="Calibri"/>
          <w:spacing w:val="-2"/>
          <w:sz w:val="22"/>
        </w:rPr>
        <w:t>s</w:t>
      </w:r>
      <w:r w:rsidRPr="00B27E53">
        <w:rPr>
          <w:rFonts w:cs="Calibri"/>
          <w:sz w:val="22"/>
        </w:rPr>
        <w:t>.</w:t>
      </w:r>
      <w:r w:rsidRPr="00B27E53">
        <w:rPr>
          <w:rFonts w:cs="Calibri"/>
          <w:spacing w:val="54"/>
          <w:sz w:val="22"/>
        </w:rPr>
        <w:t xml:space="preserve"> </w:t>
      </w:r>
      <w:r w:rsidRPr="00B27E53">
        <w:rPr>
          <w:rFonts w:cs="Calibri"/>
          <w:sz w:val="22"/>
        </w:rPr>
        <w:t xml:space="preserve">The valuation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this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project</w:t>
      </w:r>
      <w:r w:rsidRPr="00B27E53">
        <w:rPr>
          <w:rFonts w:cs="Calibri"/>
          <w:spacing w:val="-7"/>
          <w:sz w:val="22"/>
        </w:rPr>
        <w:t xml:space="preserve"> </w:t>
      </w:r>
      <w:r w:rsidRPr="00B27E53">
        <w:rPr>
          <w:rFonts w:cs="Calibri"/>
          <w:sz w:val="22"/>
        </w:rPr>
        <w:t xml:space="preserve">is based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n</w:t>
      </w:r>
      <w:r w:rsidRPr="00B27E53">
        <w:rPr>
          <w:rFonts w:cs="Calibri"/>
          <w:spacing w:val="1"/>
          <w:sz w:val="22"/>
        </w:rPr>
        <w:t xml:space="preserve"> </w:t>
      </w:r>
      <w:r w:rsidRPr="00B27E53">
        <w:rPr>
          <w:rFonts w:cs="Calibri"/>
          <w:sz w:val="22"/>
        </w:rPr>
        <w:t>60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consum</w:t>
      </w:r>
      <w:r w:rsidRPr="00B27E53">
        <w:rPr>
          <w:rFonts w:cs="Calibri"/>
          <w:spacing w:val="2"/>
          <w:sz w:val="22"/>
        </w:rPr>
        <w:t>e</w:t>
      </w:r>
      <w:r w:rsidRPr="00B27E53">
        <w:rPr>
          <w:rFonts w:cs="Calibri"/>
          <w:sz w:val="22"/>
        </w:rPr>
        <w:t>rs</w:t>
      </w:r>
      <w:r w:rsidRPr="00B27E53">
        <w:rPr>
          <w:rFonts w:cs="Calibri"/>
          <w:spacing w:val="-1"/>
          <w:sz w:val="22"/>
        </w:rPr>
        <w:t xml:space="preserve"> </w:t>
      </w:r>
      <w:r w:rsidRPr="00B27E53">
        <w:rPr>
          <w:rFonts w:cs="Calibri"/>
          <w:sz w:val="22"/>
        </w:rPr>
        <w:t>over</w:t>
      </w:r>
      <w:r w:rsidRPr="00B27E53">
        <w:rPr>
          <w:rFonts w:cs="Calibri"/>
          <w:spacing w:val="-4"/>
          <w:sz w:val="22"/>
        </w:rPr>
        <w:t xml:space="preserve"> </w:t>
      </w:r>
      <w:r w:rsidRPr="00B27E53">
        <w:rPr>
          <w:rFonts w:cs="Calibri"/>
          <w:sz w:val="22"/>
        </w:rPr>
        <w:t>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 xml:space="preserve">life </w:t>
      </w:r>
      <w:r w:rsidRPr="00B27E53">
        <w:rPr>
          <w:rFonts w:cs="Calibri"/>
          <w:spacing w:val="-1"/>
          <w:sz w:val="22"/>
        </w:rPr>
        <w:t>o</w:t>
      </w:r>
      <w:r w:rsidRPr="00B27E53">
        <w:rPr>
          <w:rFonts w:cs="Calibri"/>
          <w:sz w:val="22"/>
        </w:rPr>
        <w:t>f the</w:t>
      </w:r>
      <w:r w:rsidRPr="00B27E53">
        <w:rPr>
          <w:rFonts w:cs="Calibri"/>
          <w:spacing w:val="-3"/>
          <w:sz w:val="22"/>
        </w:rPr>
        <w:t xml:space="preserve"> </w:t>
      </w:r>
      <w:r w:rsidRPr="00B27E53">
        <w:rPr>
          <w:rFonts w:cs="Calibri"/>
          <w:sz w:val="22"/>
        </w:rPr>
        <w:t>project.</w:t>
      </w:r>
    </w:p>
    <w:p w:rsidR="00D45926" w:rsidRDefault="00D45926"/>
    <w:sectPr w:rsidR="00D45926" w:rsidSect="001661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0C29"/>
    <w:multiLevelType w:val="hybridMultilevel"/>
    <w:tmpl w:val="56F4527A"/>
    <w:lvl w:ilvl="0" w:tplc="FEE2A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347"/>
    <w:multiLevelType w:val="hybridMultilevel"/>
    <w:tmpl w:val="1906580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C97722A"/>
    <w:multiLevelType w:val="hybridMultilevel"/>
    <w:tmpl w:val="302419F2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D725042"/>
    <w:multiLevelType w:val="hybridMultilevel"/>
    <w:tmpl w:val="970ABF28"/>
    <w:lvl w:ilvl="0" w:tplc="FEE2AD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03"/>
    <w:rsid w:val="00166103"/>
    <w:rsid w:val="00324181"/>
    <w:rsid w:val="00D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E2A0E-8247-4B06-AFEB-6C8F365B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10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Heading1">
    <w:name w:val="heading 1"/>
    <w:aliases w:val="RHPCatProj"/>
    <w:basedOn w:val="Normal"/>
    <w:next w:val="Normal"/>
    <w:link w:val="Heading1Char"/>
    <w:uiPriority w:val="9"/>
    <w:qFormat/>
    <w:rsid w:val="00166103"/>
    <w:pPr>
      <w:keepNext/>
      <w:keepLines/>
      <w:spacing w:before="480"/>
      <w:outlineLvl w:val="0"/>
    </w:pPr>
    <w:rPr>
      <w:rFonts w:eastAsia="Times New Roman" w:cs="Calibri"/>
      <w:b/>
      <w:bCs/>
      <w:color w:val="63242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103"/>
    <w:pPr>
      <w:keepNext/>
      <w:keepLines/>
      <w:spacing w:before="200"/>
      <w:outlineLvl w:val="1"/>
    </w:pPr>
    <w:rPr>
      <w:rFonts w:eastAsia="Times New Roman" w:cs="Calibri"/>
      <w:b/>
      <w:bCs/>
      <w:i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6103"/>
    <w:pPr>
      <w:outlineLvl w:val="2"/>
    </w:pPr>
    <w:rPr>
      <w:rFonts w:eastAsia="Times New Roman" w:cs="Calibri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610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6103"/>
    <w:pPr>
      <w:keepNext/>
      <w:keepLines/>
      <w:tabs>
        <w:tab w:val="num" w:pos="2880"/>
      </w:tabs>
      <w:ind w:left="2880" w:hanging="720"/>
      <w:outlineLvl w:val="5"/>
    </w:pPr>
    <w:rPr>
      <w:rFonts w:eastAsia="Times New Roman" w:cs="Calibri"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6103"/>
    <w:pPr>
      <w:keepNext/>
      <w:keepLines/>
      <w:tabs>
        <w:tab w:val="num" w:pos="1440"/>
      </w:tabs>
      <w:ind w:left="1440" w:hanging="720"/>
      <w:outlineLvl w:val="6"/>
    </w:pPr>
    <w:rPr>
      <w:rFonts w:eastAsia="Times New Roman" w:cs="Calibr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6103"/>
    <w:pPr>
      <w:keepNext/>
      <w:keepLines/>
      <w:tabs>
        <w:tab w:val="num" w:pos="2160"/>
      </w:tabs>
      <w:ind w:left="2160" w:hanging="720"/>
      <w:outlineLvl w:val="7"/>
    </w:pPr>
    <w:rPr>
      <w:rFonts w:eastAsia="Times New Roman" w:cs="Calibri"/>
      <w:color w:val="404040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6103"/>
    <w:pPr>
      <w:keepNext/>
      <w:keepLines/>
      <w:tabs>
        <w:tab w:val="num" w:pos="720"/>
      </w:tabs>
      <w:ind w:left="720" w:hanging="720"/>
      <w:outlineLvl w:val="8"/>
    </w:pPr>
    <w:rPr>
      <w:rFonts w:eastAsia="Times New Roman" w:cs="Calibri"/>
      <w:iCs/>
      <w:color w:val="4040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HPCatProj Char"/>
    <w:basedOn w:val="DefaultParagraphFont"/>
    <w:link w:val="Heading1"/>
    <w:uiPriority w:val="9"/>
    <w:rsid w:val="00166103"/>
    <w:rPr>
      <w:rFonts w:ascii="Calibri" w:eastAsia="Times New Roman" w:hAnsi="Calibri" w:cs="Calibri"/>
      <w:b/>
      <w:bCs/>
      <w:color w:val="63242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103"/>
    <w:rPr>
      <w:rFonts w:ascii="Calibri" w:eastAsia="Times New Roman" w:hAnsi="Calibri" w:cs="Calibri"/>
      <w:b/>
      <w:bCs/>
      <w:i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6103"/>
    <w:rPr>
      <w:rFonts w:ascii="Calibri" w:eastAsia="Times New Roman" w:hAnsi="Calibri" w:cs="Calibri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16610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66103"/>
    <w:rPr>
      <w:rFonts w:ascii="Calibri" w:eastAsia="Times New Roman" w:hAnsi="Calibri" w:cs="Calibr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166103"/>
    <w:rPr>
      <w:rFonts w:ascii="Calibri" w:eastAsia="Times New Roman" w:hAnsi="Calibri" w:cs="Calibr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66103"/>
    <w:rPr>
      <w:rFonts w:ascii="Calibri" w:eastAsia="Times New Roman" w:hAnsi="Calibri" w:cs="Calibr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166103"/>
    <w:rPr>
      <w:rFonts w:ascii="Calibri" w:eastAsia="Times New Roman" w:hAnsi="Calibri" w:cs="Calibri"/>
      <w:iCs/>
      <w:color w:val="404040"/>
    </w:rPr>
  </w:style>
  <w:style w:type="table" w:styleId="TableGrid">
    <w:name w:val="Table Grid"/>
    <w:basedOn w:val="TableNormal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103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66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103"/>
    <w:rPr>
      <w:rFonts w:ascii="Calibri" w:eastAsia="Calibri" w:hAnsi="Calibri" w:cs="Times New Roman"/>
      <w:sz w:val="24"/>
    </w:rPr>
  </w:style>
  <w:style w:type="character" w:styleId="IntenseEmphasis">
    <w:name w:val="Intense Emphasis"/>
    <w:uiPriority w:val="21"/>
    <w:rsid w:val="0016610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166103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6103"/>
    <w:pPr>
      <w:spacing w:after="100" w:line="276" w:lineRule="auto"/>
      <w:ind w:left="220"/>
    </w:pPr>
    <w:rPr>
      <w:rFonts w:eastAsia="Times New Roman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6103"/>
    <w:pPr>
      <w:spacing w:after="100" w:line="276" w:lineRule="auto"/>
    </w:pPr>
    <w:rPr>
      <w:rFonts w:eastAsia="Times New Roman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66103"/>
    <w:pPr>
      <w:spacing w:after="100" w:line="276" w:lineRule="auto"/>
      <w:ind w:left="440"/>
    </w:pPr>
    <w:rPr>
      <w:rFonts w:eastAsia="Times New Roman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0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166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610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10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610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166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103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103"/>
    <w:rPr>
      <w:rFonts w:ascii="Calibri" w:eastAsia="Calibri" w:hAnsi="Calibri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166103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10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10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10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661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610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166103"/>
    <w:rPr>
      <w:vertAlign w:val="superscript"/>
    </w:rPr>
  </w:style>
  <w:style w:type="paragraph" w:customStyle="1" w:styleId="locindent">
    <w:name w:val="locindent"/>
    <w:basedOn w:val="Normal"/>
    <w:rsid w:val="0016610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aliases w:val="Bullets"/>
    <w:uiPriority w:val="22"/>
    <w:qFormat/>
    <w:rsid w:val="00166103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166103"/>
  </w:style>
  <w:style w:type="table" w:customStyle="1" w:styleId="TableGrid111">
    <w:name w:val="Table Grid11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66103"/>
    <w:pPr>
      <w:spacing w:after="0" w:line="240" w:lineRule="auto"/>
    </w:pPr>
    <w:rPr>
      <w:rFonts w:ascii="Calibri" w:eastAsia="Calibri" w:hAnsi="Calibri" w:cs="Times New Roman"/>
    </w:rPr>
  </w:style>
  <w:style w:type="character" w:styleId="SubtleReference">
    <w:name w:val="Subtle Reference"/>
    <w:uiPriority w:val="31"/>
    <w:qFormat/>
    <w:rsid w:val="00166103"/>
    <w:rPr>
      <w:rFonts w:ascii="Calibri" w:hAnsi="Calibri" w:cs="Calibri"/>
      <w:sz w:val="18"/>
      <w:szCs w:val="18"/>
    </w:rPr>
  </w:style>
  <w:style w:type="table" w:customStyle="1" w:styleId="TableGrid112">
    <w:name w:val="Table Grid112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locked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66103"/>
  </w:style>
  <w:style w:type="table" w:customStyle="1" w:styleId="TableGrid117">
    <w:name w:val="Table Grid117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66103"/>
  </w:style>
  <w:style w:type="numbering" w:customStyle="1" w:styleId="NoList3">
    <w:name w:val="No List3"/>
    <w:next w:val="NoList"/>
    <w:uiPriority w:val="99"/>
    <w:semiHidden/>
    <w:unhideWhenUsed/>
    <w:rsid w:val="00166103"/>
  </w:style>
  <w:style w:type="table" w:customStyle="1" w:styleId="TableGrid119">
    <w:name w:val="Table Grid119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66103"/>
  </w:style>
  <w:style w:type="table" w:customStyle="1" w:styleId="TableGrid131">
    <w:name w:val="Table Grid13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166103"/>
    <w:rPr>
      <w:rFonts w:cs="Times New Roman"/>
    </w:rPr>
  </w:style>
  <w:style w:type="table" w:customStyle="1" w:styleId="TableGrid1391">
    <w:name w:val="Table Grid139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1">
    <w:name w:val="Table Grid13101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HPSubtitle">
    <w:name w:val="RHPSubtitle"/>
    <w:basedOn w:val="Subtitle"/>
    <w:link w:val="RHPSubtitleChar"/>
    <w:qFormat/>
    <w:rsid w:val="00166103"/>
    <w:rPr>
      <w:b/>
      <w:iCs w:val="0"/>
    </w:rPr>
  </w:style>
  <w:style w:type="character" w:customStyle="1" w:styleId="RHPSubtitleChar">
    <w:name w:val="RHPSubtitle Char"/>
    <w:link w:val="RHPSubtitle"/>
    <w:rsid w:val="00166103"/>
    <w:rPr>
      <w:rFonts w:ascii="Cambria" w:eastAsia="Times New Roman" w:hAnsi="Cambria" w:cs="Times New Roman"/>
      <w:b/>
      <w:i/>
      <w:color w:val="4F81BD"/>
      <w:spacing w:val="15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10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16610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table" w:customStyle="1" w:styleId="TableGrid1113">
    <w:name w:val="Table Grid1113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1661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166103"/>
    <w:rPr>
      <w:rFonts w:ascii="Calibri" w:eastAsia="Calibri" w:hAnsi="Calibri" w:cs="Times New Roman"/>
    </w:rPr>
  </w:style>
  <w:style w:type="table" w:styleId="GridTable4">
    <w:name w:val="Grid Table 4"/>
    <w:basedOn w:val="TableNormal"/>
    <w:uiPriority w:val="49"/>
    <w:rsid w:val="0016610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5F22-C651-4741-80F5-B40B2681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LoGalbo, Jennifer N.</dc:creator>
  <cp:keywords/>
  <dc:description/>
  <cp:lastModifiedBy>LoGalbo, Jennifer N.</cp:lastModifiedBy>
  <cp:revision>2</cp:revision>
  <dcterms:created xsi:type="dcterms:W3CDTF">2015-06-26T20:14:00Z</dcterms:created>
  <dcterms:modified xsi:type="dcterms:W3CDTF">2015-07-01T15:35:00Z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